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Pr="00850656" w:rsidRDefault="00850656">
      <w:pPr>
        <w:jc w:val="center"/>
        <w:rPr>
          <w:rFonts w:ascii="方正小标宋简体" w:eastAsia="方正小标宋简体" w:hAnsi="方正小标宋简体" w:cs="方正小标宋简体"/>
          <w:sz w:val="52"/>
          <w:szCs w:val="52"/>
        </w:rPr>
      </w:pPr>
      <w:r w:rsidRPr="00850656">
        <w:rPr>
          <w:rFonts w:ascii="方正小标宋简体" w:eastAsia="方正小标宋简体" w:hAnsi="方正小标宋简体" w:cs="方正小标宋简体" w:hint="eastAsia"/>
          <w:sz w:val="52"/>
          <w:szCs w:val="52"/>
        </w:rPr>
        <w:t>201</w:t>
      </w:r>
      <w:r w:rsidR="00C57249">
        <w:rPr>
          <w:rFonts w:ascii="方正小标宋简体" w:eastAsia="方正小标宋简体" w:hAnsi="方正小标宋简体" w:cs="方正小标宋简体" w:hint="eastAsia"/>
          <w:sz w:val="52"/>
          <w:szCs w:val="52"/>
        </w:rPr>
        <w:t>8</w:t>
      </w:r>
      <w:r w:rsidR="003F7E37" w:rsidRPr="00850656">
        <w:rPr>
          <w:rFonts w:ascii="方正小标宋简体" w:eastAsia="方正小标宋简体" w:hAnsi="方正小标宋简体" w:cs="方正小标宋简体" w:hint="eastAsia"/>
          <w:sz w:val="52"/>
          <w:szCs w:val="52"/>
        </w:rPr>
        <w:t>年</w:t>
      </w:r>
    </w:p>
    <w:p w:rsidR="00505B4A" w:rsidRPr="00850656" w:rsidRDefault="006C51E4">
      <w:pPr>
        <w:jc w:val="center"/>
        <w:rPr>
          <w:rFonts w:ascii="方正小标宋简体" w:eastAsia="方正小标宋简体" w:hAnsi="方正小标宋简体" w:cs="方正小标宋简体"/>
          <w:sz w:val="52"/>
          <w:szCs w:val="52"/>
        </w:rPr>
      </w:pPr>
      <w:r w:rsidRPr="00850656">
        <w:rPr>
          <w:rFonts w:ascii="方正小标宋简体" w:eastAsia="方正小标宋简体" w:hAnsi="方正小标宋简体" w:cs="方正小标宋简体" w:hint="eastAsia"/>
          <w:sz w:val="52"/>
          <w:szCs w:val="52"/>
        </w:rPr>
        <w:t>大埔县畜牧兽医局</w:t>
      </w:r>
      <w:r w:rsidR="00850656">
        <w:rPr>
          <w:rFonts w:ascii="方正小标宋简体" w:eastAsia="方正小标宋简体" w:hAnsi="方正小标宋简体" w:cs="方正小标宋简体" w:hint="eastAsia"/>
          <w:sz w:val="52"/>
          <w:szCs w:val="52"/>
        </w:rPr>
        <w:t>部门</w:t>
      </w:r>
      <w:r w:rsidR="003F7E37" w:rsidRPr="00850656">
        <w:rPr>
          <w:rFonts w:ascii="方正小标宋简体" w:eastAsia="方正小标宋简体" w:hAnsi="方正小标宋简体" w:cs="方正小标宋简体" w:hint="eastAsia"/>
          <w:sz w:val="52"/>
          <w:szCs w:val="52"/>
        </w:rPr>
        <w:t>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6C51E4" w:rsidRDefault="006C51E4">
      <w:pPr>
        <w:jc w:val="center"/>
        <w:rPr>
          <w:rFonts w:ascii="方正小标宋简体" w:eastAsia="方正小标宋简体" w:hAnsi="方正小标宋简体" w:cs="方正小标宋简体"/>
          <w:sz w:val="84"/>
          <w:szCs w:val="84"/>
        </w:rPr>
      </w:pPr>
    </w:p>
    <w:p w:rsidR="00505B4A" w:rsidRPr="006C51E4" w:rsidRDefault="006C51E4" w:rsidP="00120E31">
      <w:pPr>
        <w:ind w:firstLineChars="550" w:firstLine="2640"/>
        <w:rPr>
          <w:rFonts w:ascii="黑体" w:eastAsia="黑体" w:hAnsi="黑体" w:cs="黑体"/>
          <w:sz w:val="48"/>
          <w:szCs w:val="48"/>
        </w:rPr>
      </w:pPr>
      <w:r w:rsidRPr="006C51E4">
        <w:rPr>
          <w:rFonts w:ascii="方正小标宋简体" w:eastAsia="方正小标宋简体" w:hAnsi="方正小标宋简体" w:cs="方正小标宋简体" w:hint="eastAsia"/>
          <w:sz w:val="48"/>
          <w:szCs w:val="48"/>
        </w:rPr>
        <w:t>领导签名</w:t>
      </w:r>
      <w:r>
        <w:rPr>
          <w:rFonts w:ascii="方正小标宋简体" w:eastAsia="方正小标宋简体" w:hAnsi="方正小标宋简体" w:cs="方正小标宋简体" w:hint="eastAsia"/>
          <w:sz w:val="48"/>
          <w:szCs w:val="48"/>
        </w:rPr>
        <w:t>:</w:t>
      </w:r>
      <w:r w:rsidR="003F7E37" w:rsidRPr="006C51E4">
        <w:rPr>
          <w:rFonts w:ascii="方正小标宋简体" w:eastAsia="方正小标宋简体" w:hAnsi="方正小标宋简体" w:cs="方正小标宋简体" w:hint="eastAsia"/>
          <w:sz w:val="48"/>
          <w:szCs w:val="48"/>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第一部分</w:t>
      </w:r>
      <w:r w:rsidR="00834DB1">
        <w:rPr>
          <w:rFonts w:ascii="黑体" w:eastAsia="黑体" w:hAnsi="黑体" w:cs="黑体" w:hint="eastAsia"/>
          <w:sz w:val="32"/>
          <w:szCs w:val="32"/>
        </w:rPr>
        <w:t xml:space="preserve">  </w:t>
      </w:r>
      <w:r w:rsidR="00933939">
        <w:rPr>
          <w:rFonts w:ascii="宋体" w:hAnsi="宋体" w:hint="eastAsia"/>
          <w:b/>
          <w:sz w:val="36"/>
          <w:szCs w:val="36"/>
        </w:rPr>
        <w:t>201</w:t>
      </w:r>
      <w:r w:rsidR="00C57249">
        <w:rPr>
          <w:rFonts w:ascii="宋体" w:hAnsi="宋体" w:hint="eastAsia"/>
          <w:b/>
          <w:sz w:val="36"/>
          <w:szCs w:val="36"/>
        </w:rPr>
        <w:t>8</w:t>
      </w:r>
      <w:r w:rsidR="00834DB1">
        <w:rPr>
          <w:rFonts w:ascii="宋体" w:hAnsi="宋体" w:hint="eastAsia"/>
          <w:b/>
          <w:sz w:val="36"/>
          <w:szCs w:val="36"/>
        </w:rPr>
        <w:t>年大埔县畜牧兽医局部门概况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第二部分</w:t>
      </w:r>
      <w:r w:rsidR="00834DB1">
        <w:rPr>
          <w:rFonts w:ascii="黑体" w:eastAsia="黑体" w:hAnsi="黑体" w:cs="黑体" w:hint="eastAsia"/>
          <w:sz w:val="32"/>
          <w:szCs w:val="32"/>
        </w:rPr>
        <w:t xml:space="preserve">  大埔县畜牧兽医局</w:t>
      </w:r>
      <w:r w:rsidR="00933939">
        <w:rPr>
          <w:rFonts w:ascii="黑体" w:eastAsia="黑体" w:hAnsi="黑体" w:cs="黑体" w:hint="eastAsia"/>
          <w:sz w:val="32"/>
          <w:szCs w:val="32"/>
        </w:rPr>
        <w:t>201</w:t>
      </w:r>
      <w:r w:rsidR="00C57249">
        <w:rPr>
          <w:rFonts w:ascii="黑体" w:eastAsia="黑体" w:hAnsi="黑体" w:cs="黑体" w:hint="eastAsia"/>
          <w:sz w:val="32"/>
          <w:szCs w:val="32"/>
        </w:rPr>
        <w:t>8</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933939">
        <w:rPr>
          <w:rFonts w:ascii="黑体" w:eastAsia="黑体" w:hAnsi="黑体" w:cs="黑体" w:hint="eastAsia"/>
          <w:sz w:val="32"/>
          <w:szCs w:val="32"/>
        </w:rPr>
        <w:t xml:space="preserve">  201</w:t>
      </w:r>
      <w:r w:rsidR="00C57249">
        <w:rPr>
          <w:rFonts w:ascii="黑体" w:eastAsia="黑体" w:hAnsi="黑体" w:cs="黑体" w:hint="eastAsia"/>
          <w:sz w:val="32"/>
          <w:szCs w:val="32"/>
        </w:rPr>
        <w:t>8</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Pr="00834DB1" w:rsidRDefault="003F7E37">
      <w:pPr>
        <w:jc w:val="center"/>
        <w:rPr>
          <w:rFonts w:eastAsia="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w:t>
      </w:r>
      <w:r w:rsidR="00834DB1">
        <w:rPr>
          <w:rFonts w:ascii="方正小标宋简体" w:eastAsia="方正小标宋简体" w:hAnsi="方正小标宋简体" w:cs="方正小标宋简体" w:hint="eastAsia"/>
          <w:sz w:val="44"/>
          <w:szCs w:val="44"/>
        </w:rPr>
        <w:t xml:space="preserve">  </w:t>
      </w:r>
      <w:r w:rsidR="00834DB1" w:rsidRPr="00834DB1">
        <w:rPr>
          <w:b/>
          <w:sz w:val="44"/>
          <w:szCs w:val="44"/>
        </w:rPr>
        <w:t>大埔县畜牧兽医局</w:t>
      </w:r>
      <w:r w:rsidRPr="00834DB1">
        <w:rPr>
          <w:rFonts w:eastAsia="方正小标宋简体" w:cs="方正小标宋简体"/>
          <w:sz w:val="44"/>
          <w:szCs w:val="44"/>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834DB1" w:rsidRPr="00834DB1" w:rsidRDefault="00834DB1" w:rsidP="00834DB1">
      <w:pPr>
        <w:ind w:firstLineChars="200" w:firstLine="640"/>
        <w:jc w:val="left"/>
        <w:rPr>
          <w:rFonts w:ascii="仿宋_GB2312" w:eastAsia="仿宋_GB2312" w:hAnsi="Calibri" w:cs="Times New Roman"/>
          <w:sz w:val="32"/>
          <w:szCs w:val="32"/>
        </w:rPr>
      </w:pPr>
      <w:r w:rsidRPr="00834DB1">
        <w:rPr>
          <w:rFonts w:ascii="仿宋_GB2312" w:eastAsia="仿宋_GB2312" w:hAnsi="Calibri" w:cs="Times New Roman" w:hint="eastAsia"/>
          <w:sz w:val="32"/>
          <w:szCs w:val="32"/>
        </w:rPr>
        <w:t>1.宣传、贯彻实施中华人民共和国《动物防疫法》、《畜牧法》，贯彻执行国家关于畜牧业发展的方针、政策，拟订畜牧业发展的长期规划、年度计划并组织实施；主管辖区内重大动物防控、疫源调查、肉产品安全工作；制定动物防疫规划、计划并监督实施；根据法律授权起草或制订地方动物防疫及动物卫生管理办法、技术规范和有关规定。负责核发《动物防疫条件合格证》、《动物诊疗许可证》。</w:t>
      </w:r>
    </w:p>
    <w:p w:rsidR="00834DB1" w:rsidRPr="00126B79" w:rsidRDefault="00834DB1" w:rsidP="00834DB1">
      <w:pPr>
        <w:pStyle w:val="p0"/>
        <w:ind w:firstLineChars="250" w:firstLine="800"/>
        <w:jc w:val="left"/>
        <w:rPr>
          <w:rFonts w:ascii="仿宋_GB2312" w:eastAsia="仿宋_GB2312"/>
          <w:sz w:val="32"/>
          <w:szCs w:val="32"/>
        </w:rPr>
      </w:pPr>
      <w:r>
        <w:rPr>
          <w:rFonts w:ascii="仿宋_GB2312" w:eastAsia="仿宋_GB2312" w:hint="eastAsia"/>
          <w:sz w:val="32"/>
          <w:szCs w:val="32"/>
        </w:rPr>
        <w:t>2.</w:t>
      </w:r>
      <w:r w:rsidRPr="00126B79">
        <w:rPr>
          <w:rFonts w:ascii="仿宋_GB2312" w:eastAsia="仿宋_GB2312" w:hint="eastAsia"/>
          <w:sz w:val="32"/>
          <w:szCs w:val="32"/>
        </w:rPr>
        <w:t>贯彻实施《兽药管理条例》，主管全县兽药管理工作，行使辖区兽药生产、经营、使用的监督管理工作；调查处理兽药生产、经营、使用中的质量事故纠纷，决定行政处罚；负责核发《兽药经营许可证》。</w:t>
      </w:r>
    </w:p>
    <w:p w:rsidR="00834DB1" w:rsidRPr="00834DB1" w:rsidRDefault="00834DB1" w:rsidP="00834DB1">
      <w:pPr>
        <w:ind w:firstLineChars="250" w:firstLine="800"/>
        <w:jc w:val="left"/>
        <w:rPr>
          <w:rFonts w:ascii="仿宋_GB2312" w:eastAsia="仿宋_GB2312" w:hAnsi="Calibri" w:cs="Times New Roman"/>
          <w:sz w:val="32"/>
          <w:szCs w:val="32"/>
        </w:rPr>
      </w:pPr>
      <w:r w:rsidRPr="00834DB1">
        <w:rPr>
          <w:rFonts w:ascii="仿宋_GB2312" w:eastAsia="仿宋_GB2312" w:hAnsi="宋体" w:cs="Arial" w:hint="eastAsia"/>
          <w:color w:val="000000"/>
          <w:kern w:val="0"/>
          <w:sz w:val="32"/>
          <w:szCs w:val="32"/>
        </w:rPr>
        <w:t>3.</w:t>
      </w:r>
      <w:r w:rsidRPr="00834DB1">
        <w:rPr>
          <w:rFonts w:ascii="仿宋_GB2312" w:eastAsia="仿宋_GB2312" w:hAnsi="Calibri" w:cs="Times New Roman" w:hint="eastAsia"/>
          <w:sz w:val="32"/>
          <w:szCs w:val="32"/>
        </w:rPr>
        <w:t>主管全县饲料与饲料添加剂管理工作，行使饲料与饲料添加剂生产、经营、使用的监督管理工作，决定行政处罚。</w:t>
      </w:r>
    </w:p>
    <w:p w:rsidR="00834DB1" w:rsidRPr="00126B79" w:rsidRDefault="00834DB1" w:rsidP="00834DB1">
      <w:pPr>
        <w:pStyle w:val="p0"/>
        <w:ind w:firstLineChars="200" w:firstLine="640"/>
        <w:jc w:val="left"/>
        <w:rPr>
          <w:rFonts w:ascii="仿宋_GB2312" w:eastAsia="仿宋_GB2312"/>
          <w:sz w:val="32"/>
          <w:szCs w:val="32"/>
          <w:u w:val="single" w:color="FFFFFF"/>
        </w:rPr>
      </w:pPr>
      <w:r>
        <w:rPr>
          <w:rFonts w:ascii="仿宋_GB2312" w:eastAsia="仿宋_GB2312" w:hAnsi="宋体" w:cs="Arial" w:hint="eastAsia"/>
          <w:color w:val="000000"/>
          <w:sz w:val="32"/>
          <w:szCs w:val="32"/>
        </w:rPr>
        <w:t>4.</w:t>
      </w:r>
      <w:r w:rsidRPr="00126B79">
        <w:rPr>
          <w:rFonts w:ascii="仿宋_GB2312" w:eastAsia="仿宋_GB2312" w:hint="eastAsia"/>
          <w:sz w:val="32"/>
          <w:szCs w:val="32"/>
        </w:rPr>
        <w:t>主管全县种畜禽管理工作，负责保护种畜禽资源。负责核发《种畜禽生产经营许可证》。</w:t>
      </w:r>
    </w:p>
    <w:p w:rsidR="00834DB1" w:rsidRPr="00126B79" w:rsidRDefault="00834DB1" w:rsidP="00834DB1">
      <w:pPr>
        <w:pStyle w:val="p0"/>
        <w:ind w:firstLineChars="200" w:firstLine="640"/>
        <w:jc w:val="left"/>
        <w:rPr>
          <w:rFonts w:ascii="仿宋_GB2312" w:eastAsia="仿宋_GB2312"/>
          <w:sz w:val="32"/>
          <w:szCs w:val="32"/>
        </w:rPr>
      </w:pPr>
      <w:r>
        <w:rPr>
          <w:rFonts w:ascii="仿宋_GB2312" w:eastAsia="仿宋_GB2312" w:hAnsi="宋体" w:cs="Arial" w:hint="eastAsia"/>
          <w:color w:val="000000"/>
          <w:sz w:val="32"/>
          <w:szCs w:val="32"/>
        </w:rPr>
        <w:t>5.</w:t>
      </w:r>
      <w:r w:rsidRPr="00126B79">
        <w:rPr>
          <w:rFonts w:ascii="仿宋_GB2312" w:eastAsia="仿宋_GB2312" w:hint="eastAsia"/>
          <w:sz w:val="32"/>
          <w:szCs w:val="32"/>
        </w:rPr>
        <w:t>主管牧草生产、加工和利用管理工作。</w:t>
      </w:r>
    </w:p>
    <w:p w:rsidR="00834DB1" w:rsidRPr="00126B79" w:rsidRDefault="00834DB1" w:rsidP="00834DB1">
      <w:pPr>
        <w:pStyle w:val="p0"/>
        <w:ind w:firstLineChars="200" w:firstLine="640"/>
        <w:jc w:val="left"/>
        <w:rPr>
          <w:rFonts w:ascii="仿宋_GB2312" w:eastAsia="仿宋_GB2312"/>
          <w:sz w:val="32"/>
          <w:szCs w:val="32"/>
        </w:rPr>
      </w:pPr>
      <w:r>
        <w:rPr>
          <w:rFonts w:ascii="仿宋_GB2312" w:eastAsia="仿宋_GB2312" w:hint="eastAsia"/>
          <w:sz w:val="32"/>
          <w:szCs w:val="32"/>
        </w:rPr>
        <w:t>6.</w:t>
      </w:r>
      <w:r w:rsidRPr="00126B79">
        <w:rPr>
          <w:rFonts w:ascii="仿宋_GB2312" w:eastAsia="仿宋_GB2312" w:hint="eastAsia"/>
          <w:sz w:val="32"/>
          <w:szCs w:val="32"/>
        </w:rPr>
        <w:t>负责畜牧业试验、示范、推广、咨询、技术培训等工作；指导各镇畜牧兽医方面的业务工作。</w:t>
      </w:r>
    </w:p>
    <w:p w:rsidR="00834DB1" w:rsidRPr="00126B79" w:rsidRDefault="00834DB1" w:rsidP="00834DB1">
      <w:pPr>
        <w:pStyle w:val="p0"/>
        <w:ind w:firstLineChars="200" w:firstLine="640"/>
        <w:jc w:val="left"/>
        <w:rPr>
          <w:rFonts w:ascii="仿宋_GB2312" w:eastAsia="仿宋_GB2312"/>
          <w:color w:val="FF0000"/>
          <w:sz w:val="32"/>
          <w:szCs w:val="32"/>
        </w:rPr>
      </w:pPr>
      <w:r>
        <w:rPr>
          <w:rFonts w:ascii="仿宋_GB2312" w:eastAsia="仿宋_GB2312" w:hint="eastAsia"/>
          <w:sz w:val="32"/>
          <w:szCs w:val="32"/>
        </w:rPr>
        <w:lastRenderedPageBreak/>
        <w:t>7.</w:t>
      </w:r>
      <w:r w:rsidRPr="00126B79">
        <w:rPr>
          <w:rFonts w:ascii="仿宋_GB2312" w:eastAsia="仿宋_GB2312" w:hint="eastAsia"/>
          <w:color w:val="000000"/>
          <w:sz w:val="32"/>
          <w:szCs w:val="32"/>
        </w:rPr>
        <w:t>贯彻实施国家有关畜禽屠宰法律法规，负责畜禽屠宰环节和生鲜乳收购环节质量安全监督管理工作</w:t>
      </w:r>
      <w:r w:rsidRPr="00126B79">
        <w:rPr>
          <w:rFonts w:ascii="仿宋_GB2312" w:eastAsia="仿宋_GB2312" w:hint="eastAsia"/>
          <w:color w:val="FF0000"/>
          <w:sz w:val="32"/>
          <w:szCs w:val="32"/>
        </w:rPr>
        <w:t>。</w:t>
      </w:r>
    </w:p>
    <w:p w:rsidR="00834DB1" w:rsidRPr="00126B79" w:rsidRDefault="00834DB1" w:rsidP="00834DB1">
      <w:pPr>
        <w:pStyle w:val="p0"/>
        <w:ind w:leftChars="305" w:left="640" w:firstLineChars="50" w:firstLine="160"/>
        <w:jc w:val="left"/>
        <w:rPr>
          <w:rFonts w:ascii="仿宋_GB2312" w:eastAsia="仿宋_GB2312"/>
          <w:sz w:val="32"/>
          <w:szCs w:val="32"/>
        </w:rPr>
      </w:pPr>
      <w:r>
        <w:rPr>
          <w:rFonts w:ascii="仿宋_GB2312" w:eastAsia="仿宋_GB2312" w:hint="eastAsia"/>
          <w:sz w:val="32"/>
          <w:szCs w:val="32"/>
        </w:rPr>
        <w:t>8.</w:t>
      </w:r>
      <w:r w:rsidRPr="00126B79">
        <w:rPr>
          <w:rFonts w:ascii="仿宋_GB2312" w:eastAsia="仿宋_GB2312" w:hint="eastAsia"/>
          <w:sz w:val="32"/>
          <w:szCs w:val="32"/>
        </w:rPr>
        <w:t>完成县委、县政府及上级业务主管部门交办的其他事项。</w:t>
      </w:r>
    </w:p>
    <w:p w:rsidR="00505B4A" w:rsidRDefault="003F7E37" w:rsidP="00834DB1">
      <w:pPr>
        <w:ind w:firstLineChars="150" w:firstLine="480"/>
        <w:rPr>
          <w:rFonts w:ascii="黑体" w:eastAsia="黑体" w:hAnsi="黑体" w:cs="黑体"/>
          <w:sz w:val="32"/>
          <w:szCs w:val="32"/>
        </w:rPr>
      </w:pPr>
      <w:r>
        <w:rPr>
          <w:rFonts w:ascii="黑体" w:eastAsia="黑体" w:hAnsi="黑体" w:cs="黑体" w:hint="eastAsia"/>
          <w:sz w:val="32"/>
          <w:szCs w:val="32"/>
        </w:rPr>
        <w:t xml:space="preserve"> 二、机构设置</w:t>
      </w:r>
    </w:p>
    <w:p w:rsidR="00834DB1" w:rsidRDefault="00834DB1" w:rsidP="00834DB1">
      <w:pPr>
        <w:spacing w:line="288" w:lineRule="auto"/>
        <w:ind w:firstLineChars="200" w:firstLine="640"/>
        <w:rPr>
          <w:rFonts w:ascii="仿宋_GB2312" w:eastAsia="仿宋_GB2312"/>
          <w:b/>
          <w:sz w:val="32"/>
          <w:szCs w:val="32"/>
        </w:rPr>
      </w:pPr>
      <w:r w:rsidRPr="00126B79">
        <w:rPr>
          <w:rFonts w:ascii="仿宋_GB2312" w:eastAsia="仿宋_GB2312" w:hint="eastAsia"/>
          <w:sz w:val="32"/>
          <w:szCs w:val="32"/>
        </w:rPr>
        <w:t>畜牧局为一级预算单位，</w:t>
      </w:r>
      <w:r>
        <w:rPr>
          <w:rFonts w:ascii="仿宋_GB2312" w:eastAsia="仿宋_GB2312" w:hint="eastAsia"/>
          <w:sz w:val="32"/>
          <w:szCs w:val="32"/>
        </w:rPr>
        <w:t>按照部门决算编报要求，纳入畜牧兽医局</w:t>
      </w:r>
      <w:r w:rsidR="00933939">
        <w:rPr>
          <w:rFonts w:ascii="仿宋_GB2312" w:eastAsia="仿宋_GB2312" w:hint="eastAsia"/>
          <w:sz w:val="32"/>
          <w:szCs w:val="32"/>
        </w:rPr>
        <w:t>201</w:t>
      </w:r>
      <w:r w:rsidR="00C57249">
        <w:rPr>
          <w:rFonts w:ascii="仿宋_GB2312" w:eastAsia="仿宋_GB2312" w:hint="eastAsia"/>
          <w:sz w:val="32"/>
          <w:szCs w:val="32"/>
        </w:rPr>
        <w:t>8</w:t>
      </w:r>
      <w:r>
        <w:rPr>
          <w:rFonts w:ascii="仿宋_GB2312" w:eastAsia="仿宋_GB2312" w:hint="eastAsia"/>
          <w:sz w:val="32"/>
          <w:szCs w:val="32"/>
        </w:rPr>
        <w:t>年部门决算编报范围的单位共3</w:t>
      </w:r>
      <w:r w:rsidR="00933939">
        <w:rPr>
          <w:rFonts w:ascii="仿宋_GB2312" w:eastAsia="仿宋_GB2312" w:hint="eastAsia"/>
          <w:sz w:val="32"/>
          <w:szCs w:val="32"/>
        </w:rPr>
        <w:t>个</w:t>
      </w:r>
      <w:r w:rsidRPr="00126B79">
        <w:rPr>
          <w:rFonts w:ascii="仿宋_GB2312" w:eastAsia="仿宋_GB2312" w:hint="eastAsia"/>
          <w:sz w:val="32"/>
          <w:szCs w:val="32"/>
        </w:rPr>
        <w:t>：</w:t>
      </w:r>
      <w:r>
        <w:rPr>
          <w:rFonts w:ascii="仿宋_GB2312" w:eastAsia="仿宋_GB2312" w:hint="eastAsia"/>
          <w:sz w:val="32"/>
          <w:szCs w:val="32"/>
        </w:rPr>
        <w:t>局本级和下属</w:t>
      </w:r>
      <w:r w:rsidRPr="00126B79">
        <w:rPr>
          <w:rFonts w:ascii="仿宋_GB2312" w:eastAsia="仿宋_GB2312" w:hint="eastAsia"/>
          <w:sz w:val="32"/>
          <w:szCs w:val="32"/>
        </w:rPr>
        <w:t>大埔县动物卫生监督所、大埔县畜牧兽医技术推广站。</w:t>
      </w:r>
    </w:p>
    <w:p w:rsidR="00505B4A" w:rsidRPr="00834DB1" w:rsidRDefault="00505B4A" w:rsidP="00834DB1">
      <w:pPr>
        <w:ind w:firstLineChars="200" w:firstLine="640"/>
        <w:jc w:val="left"/>
        <w:rPr>
          <w:rFonts w:ascii="仿宋_GB2312" w:eastAsia="仿宋_GB2312"/>
          <w:sz w:val="32"/>
          <w:szCs w:val="32"/>
        </w:rPr>
        <w:sectPr w:rsidR="00505B4A" w:rsidRPr="00834DB1">
          <w:footerReference w:type="default" r:id="rId8"/>
          <w:pgSz w:w="11906" w:h="16838"/>
          <w:pgMar w:top="1440" w:right="1800" w:bottom="1440" w:left="1800" w:header="851" w:footer="992" w:gutter="0"/>
          <w:cols w:space="425"/>
          <w:docGrid w:type="lines" w:linePitch="312"/>
        </w:sectPr>
      </w:pPr>
    </w:p>
    <w:p w:rsidR="00505B4A" w:rsidRPr="00834DB1" w:rsidRDefault="003F7E37" w:rsidP="00834DB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w:t>
      </w:r>
      <w:r w:rsidR="005A2507">
        <w:rPr>
          <w:rFonts w:ascii="方正小标宋简体" w:eastAsia="方正小标宋简体" w:hAnsi="方正小标宋简体" w:cs="方正小标宋简体" w:hint="eastAsia"/>
          <w:sz w:val="44"/>
          <w:szCs w:val="44"/>
        </w:rPr>
        <w:t xml:space="preserve">  201</w:t>
      </w:r>
      <w:r w:rsidR="00C57249">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年部门预算表</w:t>
      </w:r>
    </w:p>
    <w:p w:rsidR="00505B4A" w:rsidRDefault="00505B4A">
      <w:pPr>
        <w:rPr>
          <w:rFonts w:ascii="楷体_GB2312" w:eastAsia="楷体_GB2312" w:hAnsi="楷体_GB2312" w:cs="楷体_GB2312"/>
          <w:sz w:val="32"/>
          <w:szCs w:val="32"/>
        </w:rPr>
      </w:pP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5A2507" w:rsidP="00C5724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C57249">
              <w:rPr>
                <w:rFonts w:ascii="宋体" w:eastAsia="宋体" w:hAnsi="宋体" w:cs="Arial" w:hint="eastAsia"/>
                <w:color w:val="000000"/>
                <w:kern w:val="0"/>
                <w:sz w:val="20"/>
                <w:szCs w:val="20"/>
              </w:rPr>
              <w:t>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5A2507" w:rsidP="00C5724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C57249">
              <w:rPr>
                <w:rFonts w:ascii="宋体" w:eastAsia="宋体" w:hAnsi="宋体" w:cs="Arial" w:hint="eastAsia"/>
                <w:color w:val="000000"/>
                <w:kern w:val="0"/>
                <w:sz w:val="20"/>
                <w:szCs w:val="20"/>
              </w:rPr>
              <w:t>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C57249" w:rsidP="001A6815">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3414.45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C57249">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C57249">
              <w:rPr>
                <w:rFonts w:ascii="宋体" w:eastAsia="宋体" w:hAnsi="宋体" w:cs="Arial" w:hint="eastAsia"/>
                <w:color w:val="000000"/>
                <w:kern w:val="0"/>
                <w:sz w:val="20"/>
                <w:szCs w:val="20"/>
              </w:rPr>
              <w:t>3414.45</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834DB1">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A2507">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5A2507">
              <w:rPr>
                <w:rFonts w:ascii="宋体" w:eastAsia="宋体" w:hAnsi="宋体" w:cs="Arial" w:hint="eastAsia"/>
                <w:color w:val="000000"/>
                <w:kern w:val="0"/>
                <w:sz w:val="20"/>
                <w:szCs w:val="20"/>
              </w:rPr>
              <w:t>88.00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834DB1">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834DB1">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C57249">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C57249">
              <w:rPr>
                <w:rFonts w:ascii="宋体" w:eastAsia="宋体" w:hAnsi="宋体" w:cs="Arial" w:hint="eastAsia"/>
                <w:color w:val="000000"/>
                <w:kern w:val="0"/>
                <w:sz w:val="20"/>
                <w:szCs w:val="20"/>
              </w:rPr>
              <w:t>3414.45</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C57249">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C57249">
              <w:rPr>
                <w:rFonts w:ascii="宋体" w:eastAsia="宋体" w:hAnsi="宋体" w:cs="Arial" w:hint="eastAsia"/>
                <w:color w:val="000000"/>
                <w:kern w:val="0"/>
                <w:sz w:val="20"/>
                <w:szCs w:val="20"/>
              </w:rPr>
              <w:t>3414.45</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834DB1">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834DB1">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834DB1">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834DB1">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834DB1">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834DB1">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C57249">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C57249">
              <w:rPr>
                <w:rFonts w:ascii="宋体" w:eastAsia="宋体" w:hAnsi="宋体" w:cs="Arial" w:hint="eastAsia"/>
                <w:color w:val="000000"/>
                <w:kern w:val="0"/>
                <w:sz w:val="20"/>
                <w:szCs w:val="20"/>
              </w:rPr>
              <w:t>3414.45</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C57249">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C57249">
              <w:rPr>
                <w:rFonts w:ascii="宋体" w:eastAsia="宋体" w:hAnsi="宋体" w:cs="Arial" w:hint="eastAsia"/>
                <w:color w:val="000000"/>
                <w:kern w:val="0"/>
                <w:sz w:val="20"/>
                <w:szCs w:val="20"/>
              </w:rPr>
              <w:t>3414.45</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E55C4C" w:rsidRDefault="00E55C4C" w:rsidP="00044B2D">
            <w:pPr>
              <w:widowControl/>
              <w:jc w:val="center"/>
              <w:rPr>
                <w:rFonts w:ascii="宋体" w:eastAsia="宋体" w:hAnsi="宋体" w:cs="Arial"/>
                <w:b/>
                <w:bCs/>
                <w:color w:val="000000"/>
                <w:kern w:val="0"/>
                <w:sz w:val="28"/>
                <w:szCs w:val="28"/>
              </w:rPr>
            </w:pPr>
          </w:p>
          <w:p w:rsidR="00E55C4C" w:rsidRDefault="00E55C4C" w:rsidP="00044B2D">
            <w:pPr>
              <w:widowControl/>
              <w:jc w:val="center"/>
              <w:rPr>
                <w:rFonts w:ascii="宋体" w:eastAsia="宋体" w:hAnsi="宋体" w:cs="Arial"/>
                <w:b/>
                <w:bCs/>
                <w:color w:val="000000"/>
                <w:kern w:val="0"/>
                <w:sz w:val="28"/>
                <w:szCs w:val="28"/>
              </w:rPr>
            </w:pPr>
          </w:p>
          <w:p w:rsidR="00E55C4C" w:rsidRDefault="00E55C4C" w:rsidP="00044B2D">
            <w:pPr>
              <w:widowControl/>
              <w:jc w:val="center"/>
              <w:rPr>
                <w:rFonts w:ascii="宋体" w:eastAsia="宋体" w:hAnsi="宋体" w:cs="Arial"/>
                <w:b/>
                <w:bCs/>
                <w:color w:val="000000"/>
                <w:kern w:val="0"/>
                <w:sz w:val="28"/>
                <w:szCs w:val="28"/>
              </w:rPr>
            </w:pPr>
          </w:p>
          <w:p w:rsidR="00E55C4C" w:rsidRDefault="00E55C4C" w:rsidP="00044B2D">
            <w:pPr>
              <w:widowControl/>
              <w:jc w:val="center"/>
              <w:rPr>
                <w:rFonts w:ascii="宋体" w:eastAsia="宋体" w:hAnsi="宋体" w:cs="Arial"/>
                <w:b/>
                <w:bCs/>
                <w:color w:val="000000"/>
                <w:kern w:val="0"/>
                <w:sz w:val="28"/>
                <w:szCs w:val="28"/>
              </w:rPr>
            </w:pPr>
          </w:p>
          <w:p w:rsidR="00E55C4C" w:rsidRDefault="00E55C4C" w:rsidP="00044B2D">
            <w:pPr>
              <w:widowControl/>
              <w:jc w:val="center"/>
              <w:rPr>
                <w:rFonts w:ascii="宋体" w:eastAsia="宋体" w:hAnsi="宋体" w:cs="Arial"/>
                <w:b/>
                <w:bCs/>
                <w:color w:val="000000"/>
                <w:kern w:val="0"/>
                <w:sz w:val="28"/>
                <w:szCs w:val="28"/>
              </w:rPr>
            </w:pPr>
          </w:p>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lastRenderedPageBreak/>
              <w:t>单位名称：</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5A2507" w:rsidP="00C5724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C57249">
              <w:rPr>
                <w:rFonts w:ascii="宋体" w:eastAsia="宋体" w:hAnsi="宋体" w:cs="Arial" w:hint="eastAsia"/>
                <w:color w:val="000000"/>
                <w:kern w:val="0"/>
                <w:sz w:val="20"/>
                <w:szCs w:val="20"/>
              </w:rPr>
              <w:t>8</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C57249">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C57249">
              <w:rPr>
                <w:rFonts w:ascii="宋体" w:eastAsia="宋体" w:hAnsi="宋体" w:cs="Arial" w:hint="eastAsia"/>
                <w:color w:val="000000"/>
                <w:kern w:val="0"/>
                <w:sz w:val="20"/>
                <w:szCs w:val="20"/>
              </w:rPr>
              <w:t>3414.45</w:t>
            </w:r>
          </w:p>
        </w:tc>
      </w:tr>
      <w:tr w:rsidR="00044B2D" w:rsidRPr="00044B2D" w:rsidTr="007E0564">
        <w:trPr>
          <w:trHeight w:val="386"/>
        </w:trPr>
        <w:tc>
          <w:tcPr>
            <w:tcW w:w="4264" w:type="dxa"/>
            <w:tcBorders>
              <w:top w:val="nil"/>
              <w:left w:val="single" w:sz="4" w:space="0" w:color="000000"/>
              <w:bottom w:val="single" w:sz="4" w:space="0" w:color="auto"/>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C57249">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C57249">
              <w:rPr>
                <w:rFonts w:ascii="宋体" w:eastAsia="宋体" w:hAnsi="宋体" w:cs="Arial" w:hint="eastAsia"/>
                <w:color w:val="000000"/>
                <w:kern w:val="0"/>
                <w:sz w:val="20"/>
                <w:szCs w:val="20"/>
              </w:rPr>
              <w:t>3414.45</w:t>
            </w:r>
          </w:p>
        </w:tc>
      </w:tr>
      <w:tr w:rsidR="00044B2D" w:rsidRPr="00044B2D" w:rsidTr="007E0564">
        <w:trPr>
          <w:trHeight w:val="386"/>
        </w:trPr>
        <w:tc>
          <w:tcPr>
            <w:tcW w:w="4264" w:type="dxa"/>
            <w:tcBorders>
              <w:top w:val="single" w:sz="4" w:space="0" w:color="auto"/>
              <w:left w:val="single" w:sz="4" w:space="0" w:color="auto"/>
              <w:bottom w:val="single" w:sz="4" w:space="0" w:color="auto"/>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E0564">
              <w:rPr>
                <w:rFonts w:ascii="宋体" w:eastAsia="宋体" w:hAnsi="宋体" w:cs="Arial" w:hint="eastAsia"/>
                <w:color w:val="000000"/>
                <w:kern w:val="0"/>
                <w:sz w:val="20"/>
                <w:szCs w:val="20"/>
              </w:rPr>
              <w:t>0.00</w:t>
            </w:r>
          </w:p>
        </w:tc>
      </w:tr>
      <w:tr w:rsidR="00044B2D" w:rsidRPr="00044B2D" w:rsidTr="007E0564">
        <w:trPr>
          <w:trHeight w:val="386"/>
        </w:trPr>
        <w:tc>
          <w:tcPr>
            <w:tcW w:w="4264" w:type="dxa"/>
            <w:tcBorders>
              <w:top w:val="single" w:sz="4" w:space="0" w:color="auto"/>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E0564">
              <w:rPr>
                <w:rFonts w:ascii="宋体" w:eastAsia="宋体" w:hAnsi="宋体" w:cs="Arial" w:hint="eastAsia"/>
                <w:color w:val="000000"/>
                <w:kern w:val="0"/>
                <w:sz w:val="20"/>
                <w:szCs w:val="20"/>
              </w:rPr>
              <w:t>0.00</w:t>
            </w:r>
          </w:p>
        </w:tc>
      </w:tr>
      <w:tr w:rsidR="007E0564"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E0564" w:rsidRPr="00044B2D" w:rsidRDefault="007E0564"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E0564" w:rsidRPr="00044B2D" w:rsidRDefault="007E0564" w:rsidP="009E5DC3">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7E0564"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E0564" w:rsidRPr="00044B2D" w:rsidRDefault="007E0564"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E0564" w:rsidRPr="00044B2D" w:rsidRDefault="007E0564" w:rsidP="009E5DC3">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7E0564"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E0564" w:rsidRPr="00044B2D" w:rsidRDefault="007E0564"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E0564" w:rsidRPr="00044B2D" w:rsidRDefault="007E0564" w:rsidP="009E5DC3">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7E0564"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E0564" w:rsidRPr="00044B2D" w:rsidRDefault="007E0564"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E0564" w:rsidRPr="00044B2D" w:rsidRDefault="007E0564" w:rsidP="009E5DC3">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7E0564"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E0564" w:rsidRPr="00044B2D" w:rsidRDefault="007E0564"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E0564" w:rsidRPr="00044B2D" w:rsidRDefault="007E0564"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7E0564"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E0564" w:rsidRPr="00044B2D" w:rsidRDefault="007E0564"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E0564" w:rsidRPr="00044B2D" w:rsidRDefault="007E0564"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7E0564"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E0564" w:rsidRPr="00044B2D" w:rsidRDefault="007E0564"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E0564" w:rsidRPr="00044B2D" w:rsidRDefault="007E0564"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7E0564"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E0564" w:rsidRPr="00044B2D" w:rsidRDefault="007E0564"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E0564" w:rsidRPr="00044B2D" w:rsidRDefault="007E0564" w:rsidP="00C57249">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C57249">
              <w:rPr>
                <w:rFonts w:ascii="宋体" w:eastAsia="宋体" w:hAnsi="宋体" w:cs="Arial" w:hint="eastAsia"/>
                <w:color w:val="000000"/>
                <w:kern w:val="0"/>
                <w:sz w:val="20"/>
                <w:szCs w:val="20"/>
              </w:rPr>
              <w:t>3414.45</w:t>
            </w:r>
          </w:p>
        </w:tc>
      </w:tr>
      <w:tr w:rsidR="007E0564"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E0564" w:rsidRPr="00044B2D" w:rsidRDefault="007E0564"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E0564" w:rsidRPr="00044B2D" w:rsidRDefault="007E0564"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7E0564"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E0564" w:rsidRPr="00044B2D" w:rsidRDefault="007E0564"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E0564" w:rsidRPr="00044B2D" w:rsidRDefault="007E0564"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7E0564"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E0564" w:rsidRPr="00044B2D" w:rsidRDefault="007E0564"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E0564" w:rsidRPr="00044B2D" w:rsidRDefault="007E0564"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7E0564"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E0564" w:rsidRPr="00044B2D" w:rsidRDefault="007E0564"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E0564" w:rsidRPr="00044B2D" w:rsidRDefault="007E0564"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7E0564"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E0564" w:rsidRPr="00044B2D" w:rsidRDefault="007E0564"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E0564" w:rsidRPr="00044B2D" w:rsidRDefault="007E0564"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7E0564"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7E0564" w:rsidRPr="00044B2D" w:rsidRDefault="007E0564"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E0564" w:rsidRPr="00044B2D" w:rsidRDefault="007E0564" w:rsidP="00C57249">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C57249">
              <w:rPr>
                <w:rFonts w:ascii="宋体" w:eastAsia="宋体" w:hAnsi="宋体" w:cs="Arial" w:hint="eastAsia"/>
                <w:color w:val="000000"/>
                <w:kern w:val="0"/>
                <w:sz w:val="20"/>
                <w:szCs w:val="20"/>
              </w:rPr>
              <w:t>3414.45</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5A2507" w:rsidP="00B35DF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B35DF2">
              <w:rPr>
                <w:rFonts w:ascii="宋体" w:eastAsia="宋体" w:hAnsi="宋体" w:cs="Arial" w:hint="eastAsia"/>
                <w:color w:val="000000"/>
                <w:kern w:val="0"/>
                <w:sz w:val="20"/>
                <w:szCs w:val="20"/>
              </w:rPr>
              <w:t>8</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B35DF2">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35DF2">
              <w:rPr>
                <w:rFonts w:ascii="宋体" w:eastAsia="宋体" w:hAnsi="宋体" w:cs="Arial" w:hint="eastAsia"/>
                <w:color w:val="000000"/>
                <w:kern w:val="0"/>
                <w:sz w:val="20"/>
                <w:szCs w:val="20"/>
              </w:rPr>
              <w:t>426.45</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B35DF2">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35DF2">
              <w:rPr>
                <w:rFonts w:ascii="宋体" w:eastAsia="宋体" w:hAnsi="宋体" w:cs="Arial" w:hint="eastAsia"/>
                <w:color w:val="000000"/>
                <w:kern w:val="0"/>
                <w:sz w:val="20"/>
                <w:szCs w:val="20"/>
              </w:rPr>
              <w:t>193.98</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B35DF2">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35DF2">
              <w:rPr>
                <w:rFonts w:ascii="宋体" w:eastAsia="宋体" w:hAnsi="宋体" w:cs="Arial" w:hint="eastAsia"/>
                <w:color w:val="000000"/>
                <w:kern w:val="0"/>
                <w:sz w:val="20"/>
                <w:szCs w:val="20"/>
              </w:rPr>
              <w:t>120.80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B35DF2">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35DF2">
              <w:rPr>
                <w:rFonts w:ascii="宋体" w:eastAsia="宋体" w:hAnsi="宋体" w:cs="Arial" w:hint="eastAsia"/>
                <w:color w:val="000000"/>
                <w:kern w:val="0"/>
                <w:sz w:val="20"/>
                <w:szCs w:val="20"/>
              </w:rPr>
              <w:t>111.67</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7C33FF">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1E07DD">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35DF2">
              <w:rPr>
                <w:rFonts w:ascii="宋体" w:eastAsia="宋体" w:hAnsi="宋体" w:cs="Arial" w:hint="eastAsia"/>
                <w:color w:val="000000"/>
                <w:kern w:val="0"/>
                <w:sz w:val="20"/>
                <w:szCs w:val="20"/>
              </w:rPr>
              <w:t>29</w:t>
            </w:r>
            <w:r w:rsidR="001E07DD">
              <w:rPr>
                <w:rFonts w:ascii="宋体" w:eastAsia="宋体" w:hAnsi="宋体" w:cs="Arial" w:hint="eastAsia"/>
                <w:color w:val="000000"/>
                <w:kern w:val="0"/>
                <w:sz w:val="20"/>
                <w:szCs w:val="20"/>
              </w:rPr>
              <w:t>88</w:t>
            </w:r>
            <w:r w:rsidR="007C33FF">
              <w:rPr>
                <w:rFonts w:ascii="宋体" w:eastAsia="宋体" w:hAnsi="宋体" w:cs="Arial" w:hint="eastAsia"/>
                <w:color w:val="000000"/>
                <w:kern w:val="0"/>
                <w:sz w:val="20"/>
                <w:szCs w:val="20"/>
              </w:rPr>
              <w:t>.00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7C33FF">
              <w:rPr>
                <w:rFonts w:ascii="宋体" w:eastAsia="宋体" w:hAnsi="宋体" w:cs="Arial" w:hint="eastAsia"/>
                <w:color w:val="000000"/>
                <w:kern w:val="0"/>
                <w:sz w:val="20"/>
                <w:szCs w:val="20"/>
              </w:rPr>
              <w:t>0.00</w:t>
            </w:r>
          </w:p>
        </w:tc>
      </w:tr>
      <w:tr w:rsidR="007C33F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C33FF" w:rsidRPr="00F83FBF" w:rsidRDefault="007C33FF" w:rsidP="009E5DC3">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7C33F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C33FF" w:rsidRPr="00F83FBF" w:rsidRDefault="007C33FF" w:rsidP="001E07DD">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35DF2">
              <w:rPr>
                <w:rFonts w:ascii="宋体" w:eastAsia="宋体" w:hAnsi="宋体" w:cs="Arial" w:hint="eastAsia"/>
                <w:color w:val="000000"/>
                <w:kern w:val="0"/>
                <w:sz w:val="20"/>
                <w:szCs w:val="20"/>
              </w:rPr>
              <w:t>29</w:t>
            </w:r>
            <w:r w:rsidR="001E07DD">
              <w:rPr>
                <w:rFonts w:ascii="宋体" w:eastAsia="宋体" w:hAnsi="宋体" w:cs="Arial" w:hint="eastAsia"/>
                <w:color w:val="000000"/>
                <w:kern w:val="0"/>
                <w:sz w:val="20"/>
                <w:szCs w:val="20"/>
              </w:rPr>
              <w:t>88</w:t>
            </w:r>
            <w:r>
              <w:rPr>
                <w:rFonts w:ascii="宋体" w:eastAsia="宋体" w:hAnsi="宋体" w:cs="Arial" w:hint="eastAsia"/>
                <w:color w:val="000000"/>
                <w:kern w:val="0"/>
                <w:sz w:val="20"/>
                <w:szCs w:val="20"/>
              </w:rPr>
              <w:t>.00</w:t>
            </w:r>
          </w:p>
        </w:tc>
      </w:tr>
      <w:tr w:rsidR="007C33F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C33FF" w:rsidRPr="00F83FBF" w:rsidRDefault="007C33FF" w:rsidP="009E5DC3">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7C33F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C33FF" w:rsidRPr="00F83FBF" w:rsidRDefault="007C33FF" w:rsidP="009E5DC3">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7C33F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C33FF" w:rsidRPr="00F83FBF" w:rsidRDefault="007C33FF" w:rsidP="009E5DC3">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7C33F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C33FF" w:rsidRPr="00F83FBF" w:rsidRDefault="007C33FF" w:rsidP="009E5DC3">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7C33F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C33FF" w:rsidRPr="00F83FBF" w:rsidRDefault="007C33FF" w:rsidP="009E5DC3">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7C33F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C33FF" w:rsidRPr="00F83FBF" w:rsidRDefault="007C33FF" w:rsidP="009E5DC3">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7C33F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C33FF" w:rsidRPr="00F83FBF" w:rsidRDefault="007C33FF" w:rsidP="009E5DC3">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7C33F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C33FF" w:rsidRPr="00F83FBF" w:rsidRDefault="007C33FF" w:rsidP="009E5DC3">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7C33F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7C33F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7C33F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C33FF" w:rsidRPr="00F83FBF" w:rsidRDefault="007C33FF" w:rsidP="00B35DF2">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35DF2">
              <w:rPr>
                <w:rFonts w:ascii="宋体" w:eastAsia="宋体" w:hAnsi="宋体" w:cs="Arial" w:hint="eastAsia"/>
                <w:color w:val="000000"/>
                <w:kern w:val="0"/>
                <w:sz w:val="20"/>
                <w:szCs w:val="20"/>
              </w:rPr>
              <w:t>3414.45</w:t>
            </w:r>
          </w:p>
        </w:tc>
      </w:tr>
      <w:tr w:rsidR="007C33F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7C33F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C33FF" w:rsidRPr="00F83FBF" w:rsidRDefault="007C33FF" w:rsidP="009E5DC3">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7C33F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C33FF" w:rsidRPr="00F83FBF" w:rsidRDefault="007C33FF" w:rsidP="009E5DC3">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7C33F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C33FF" w:rsidRPr="00F83FBF" w:rsidRDefault="007C33FF" w:rsidP="009E5DC3">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7C33F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7C33F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C33FF" w:rsidRPr="00F83FBF" w:rsidRDefault="007C33F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C33FF" w:rsidRPr="00F83FBF" w:rsidRDefault="00B35DF2"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3414.45</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5A2507" w:rsidP="003A6F4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3A6F41">
              <w:rPr>
                <w:rFonts w:ascii="宋体" w:eastAsia="宋体" w:hAnsi="宋体" w:cs="Arial" w:hint="eastAsia"/>
                <w:color w:val="000000"/>
                <w:kern w:val="0"/>
                <w:sz w:val="20"/>
                <w:szCs w:val="20"/>
              </w:rPr>
              <w:t>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5A2507" w:rsidP="003A6F4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3A6F41">
              <w:rPr>
                <w:rFonts w:ascii="宋体" w:eastAsia="宋体" w:hAnsi="宋体" w:cs="Arial" w:hint="eastAsia"/>
                <w:color w:val="000000"/>
                <w:kern w:val="0"/>
                <w:sz w:val="20"/>
                <w:szCs w:val="20"/>
              </w:rPr>
              <w:t>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3A6F41">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3A6F41">
              <w:rPr>
                <w:rFonts w:ascii="宋体" w:eastAsia="宋体" w:hAnsi="宋体" w:cs="Arial" w:hint="eastAsia"/>
                <w:color w:val="000000"/>
                <w:kern w:val="0"/>
                <w:sz w:val="20"/>
                <w:szCs w:val="20"/>
              </w:rPr>
              <w:t>3414.45</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3A6F41">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3A6F41">
              <w:rPr>
                <w:rFonts w:ascii="宋体" w:eastAsia="宋体" w:hAnsi="宋体" w:cs="Arial" w:hint="eastAsia"/>
                <w:color w:val="000000"/>
                <w:kern w:val="0"/>
                <w:sz w:val="20"/>
                <w:szCs w:val="20"/>
              </w:rPr>
              <w:t>3414.45</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182ACE">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182ACE">
              <w:rPr>
                <w:rFonts w:ascii="宋体" w:eastAsia="宋体" w:hAnsi="宋体" w:cs="Arial" w:hint="eastAsia"/>
                <w:color w:val="000000"/>
                <w:kern w:val="0"/>
                <w:sz w:val="20"/>
                <w:szCs w:val="20"/>
              </w:rPr>
              <w:t>0.00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182ACE">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182ACE">
              <w:rPr>
                <w:rFonts w:ascii="宋体" w:eastAsia="宋体" w:hAnsi="宋体" w:cs="Arial" w:hint="eastAsia"/>
                <w:color w:val="000000"/>
                <w:kern w:val="0"/>
                <w:sz w:val="20"/>
                <w:szCs w:val="20"/>
              </w:rPr>
              <w:t>0.00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3A6F41">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3A6F41">
              <w:rPr>
                <w:rFonts w:ascii="宋体" w:eastAsia="宋体" w:hAnsi="宋体" w:cs="Arial" w:hint="eastAsia"/>
                <w:color w:val="000000"/>
                <w:kern w:val="0"/>
                <w:sz w:val="20"/>
                <w:szCs w:val="20"/>
              </w:rPr>
              <w:t>3414.45</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3A6F41">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3A6F41">
              <w:rPr>
                <w:rFonts w:ascii="宋体" w:eastAsia="宋体" w:hAnsi="宋体" w:cs="Arial" w:hint="eastAsia"/>
                <w:color w:val="000000"/>
                <w:kern w:val="0"/>
                <w:sz w:val="20"/>
                <w:szCs w:val="20"/>
              </w:rPr>
              <w:t>3414.45</w:t>
            </w:r>
          </w:p>
        </w:tc>
      </w:tr>
    </w:tbl>
    <w:p w:rsidR="00505B4A" w:rsidRDefault="00505B4A"/>
    <w:tbl>
      <w:tblPr>
        <w:tblW w:w="9078" w:type="dxa"/>
        <w:tblInd w:w="-176" w:type="dxa"/>
        <w:tblLook w:val="04A0"/>
      </w:tblPr>
      <w:tblGrid>
        <w:gridCol w:w="5327"/>
        <w:gridCol w:w="916"/>
        <w:gridCol w:w="1386"/>
        <w:gridCol w:w="1449"/>
      </w:tblGrid>
      <w:tr w:rsidR="00CF3C31" w:rsidRPr="00CF3C31" w:rsidTr="003A6F41">
        <w:trPr>
          <w:trHeight w:val="402"/>
        </w:trPr>
        <w:tc>
          <w:tcPr>
            <w:tcW w:w="5327" w:type="dxa"/>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1449" w:type="dxa"/>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3A6F41">
        <w:trPr>
          <w:trHeight w:val="499"/>
        </w:trPr>
        <w:tc>
          <w:tcPr>
            <w:tcW w:w="9078" w:type="dxa"/>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3A6F41">
        <w:trPr>
          <w:trHeight w:val="402"/>
        </w:trPr>
        <w:tc>
          <w:tcPr>
            <w:tcW w:w="7629" w:type="dxa"/>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p>
        </w:tc>
        <w:tc>
          <w:tcPr>
            <w:tcW w:w="1449" w:type="dxa"/>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3A6F41">
        <w:trPr>
          <w:trHeight w:val="402"/>
        </w:trPr>
        <w:tc>
          <w:tcPr>
            <w:tcW w:w="5327"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3751" w:type="dxa"/>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3A6F41">
        <w:trPr>
          <w:trHeight w:val="402"/>
        </w:trPr>
        <w:tc>
          <w:tcPr>
            <w:tcW w:w="5327" w:type="dxa"/>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916" w:type="dxa"/>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1386" w:type="dxa"/>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1449" w:type="dxa"/>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3A6F41">
        <w:trPr>
          <w:trHeight w:val="390"/>
        </w:trPr>
        <w:tc>
          <w:tcPr>
            <w:tcW w:w="5327"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916" w:type="dxa"/>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3A6F4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3414.45</w:t>
            </w:r>
          </w:p>
        </w:tc>
        <w:tc>
          <w:tcPr>
            <w:tcW w:w="1386" w:type="dxa"/>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3A6F4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426.45</w:t>
            </w:r>
          </w:p>
        </w:tc>
        <w:tc>
          <w:tcPr>
            <w:tcW w:w="1449" w:type="dxa"/>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3A6F4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w:t>
            </w:r>
            <w:r w:rsidR="005A2507">
              <w:rPr>
                <w:rFonts w:ascii="宋体" w:eastAsia="宋体" w:hAnsi="宋体" w:cs="Arial" w:hint="eastAsia"/>
                <w:color w:val="000000"/>
                <w:kern w:val="0"/>
                <w:sz w:val="20"/>
                <w:szCs w:val="20"/>
              </w:rPr>
              <w:t>88.00</w:t>
            </w:r>
            <w:r w:rsidR="00CF3C31" w:rsidRPr="00CF3C31">
              <w:rPr>
                <w:rFonts w:ascii="宋体" w:eastAsia="宋体" w:hAnsi="宋体" w:cs="Arial" w:hint="eastAsia"/>
                <w:color w:val="000000"/>
                <w:kern w:val="0"/>
                <w:sz w:val="20"/>
                <w:szCs w:val="20"/>
              </w:rPr>
              <w:t xml:space="preserve">　</w:t>
            </w:r>
          </w:p>
        </w:tc>
      </w:tr>
      <w:tr w:rsidR="00CF3C31" w:rsidRPr="00CF3C31" w:rsidTr="003A6F41">
        <w:trPr>
          <w:trHeight w:val="390"/>
        </w:trPr>
        <w:tc>
          <w:tcPr>
            <w:tcW w:w="5327"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916"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89055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CF3C31" w:rsidRPr="00CF3C31">
              <w:rPr>
                <w:rFonts w:ascii="宋体" w:eastAsia="宋体" w:hAnsi="宋体" w:cs="Arial" w:hint="eastAsia"/>
                <w:color w:val="000000"/>
                <w:kern w:val="0"/>
                <w:sz w:val="20"/>
                <w:szCs w:val="20"/>
              </w:rPr>
              <w:t xml:space="preserve">　</w:t>
            </w:r>
          </w:p>
        </w:tc>
        <w:tc>
          <w:tcPr>
            <w:tcW w:w="1386"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89055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CF3C31" w:rsidRPr="00CF3C31">
              <w:rPr>
                <w:rFonts w:ascii="宋体" w:eastAsia="宋体" w:hAnsi="宋体" w:cs="Arial" w:hint="eastAsia"/>
                <w:color w:val="000000"/>
                <w:kern w:val="0"/>
                <w:sz w:val="20"/>
                <w:szCs w:val="20"/>
              </w:rPr>
              <w:t xml:space="preserve">　</w:t>
            </w:r>
          </w:p>
        </w:tc>
        <w:tc>
          <w:tcPr>
            <w:tcW w:w="144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89055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5A2507">
              <w:rPr>
                <w:rFonts w:ascii="宋体" w:eastAsia="宋体" w:hAnsi="宋体" w:cs="Arial" w:hint="eastAsia"/>
                <w:color w:val="000000"/>
                <w:kern w:val="0"/>
                <w:sz w:val="20"/>
                <w:szCs w:val="20"/>
              </w:rPr>
              <w:t>.00</w:t>
            </w:r>
            <w:r w:rsidR="00CF3C31" w:rsidRPr="00CF3C31">
              <w:rPr>
                <w:rFonts w:ascii="宋体" w:eastAsia="宋体" w:hAnsi="宋体" w:cs="Arial" w:hint="eastAsia"/>
                <w:color w:val="000000"/>
                <w:kern w:val="0"/>
                <w:sz w:val="20"/>
                <w:szCs w:val="20"/>
              </w:rPr>
              <w:t xml:space="preserve">　</w:t>
            </w:r>
          </w:p>
        </w:tc>
      </w:tr>
      <w:tr w:rsidR="00CF3C31" w:rsidRPr="00CF3C31" w:rsidTr="003A6F41">
        <w:trPr>
          <w:trHeight w:val="390"/>
        </w:trPr>
        <w:tc>
          <w:tcPr>
            <w:tcW w:w="5327"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916"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BF0EDF"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CF3C31" w:rsidRPr="00CF3C31">
              <w:rPr>
                <w:rFonts w:ascii="宋体" w:eastAsia="宋体" w:hAnsi="宋体" w:cs="Arial" w:hint="eastAsia"/>
                <w:color w:val="000000"/>
                <w:kern w:val="0"/>
                <w:sz w:val="20"/>
                <w:szCs w:val="20"/>
              </w:rPr>
              <w:t xml:space="preserve">　</w:t>
            </w:r>
          </w:p>
        </w:tc>
        <w:tc>
          <w:tcPr>
            <w:tcW w:w="1386"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BF0EDF"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CF3C31" w:rsidRPr="00CF3C31">
              <w:rPr>
                <w:rFonts w:ascii="宋体" w:eastAsia="宋体" w:hAnsi="宋体" w:cs="Arial" w:hint="eastAsia"/>
                <w:color w:val="000000"/>
                <w:kern w:val="0"/>
                <w:sz w:val="20"/>
                <w:szCs w:val="20"/>
              </w:rPr>
              <w:t xml:space="preserve">　</w:t>
            </w:r>
          </w:p>
        </w:tc>
        <w:tc>
          <w:tcPr>
            <w:tcW w:w="144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BF0EDF"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CF3C31" w:rsidRPr="00CF3C31">
              <w:rPr>
                <w:rFonts w:ascii="宋体" w:eastAsia="宋体" w:hAnsi="宋体" w:cs="Arial" w:hint="eastAsia"/>
                <w:color w:val="000000"/>
                <w:kern w:val="0"/>
                <w:sz w:val="20"/>
                <w:szCs w:val="20"/>
              </w:rPr>
              <w:t xml:space="preserve">　</w:t>
            </w:r>
          </w:p>
        </w:tc>
      </w:tr>
      <w:tr w:rsidR="00BF0EDF" w:rsidRPr="00CF3C31" w:rsidTr="003A6F41">
        <w:trPr>
          <w:trHeight w:val="390"/>
        </w:trPr>
        <w:tc>
          <w:tcPr>
            <w:tcW w:w="5327" w:type="dxa"/>
            <w:tcBorders>
              <w:top w:val="nil"/>
              <w:left w:val="single" w:sz="4" w:space="0" w:color="000000"/>
              <w:bottom w:val="single" w:sz="4" w:space="0" w:color="000000"/>
              <w:right w:val="single" w:sz="4" w:space="0" w:color="000000"/>
            </w:tcBorders>
            <w:shd w:val="clear" w:color="000000" w:fill="FFFFFF"/>
            <w:vAlign w:val="center"/>
            <w:hideMark/>
          </w:tcPr>
          <w:p w:rsidR="00BF0EDF" w:rsidRPr="00CF3C31" w:rsidRDefault="00BF0EDF"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916" w:type="dxa"/>
            <w:tcBorders>
              <w:top w:val="nil"/>
              <w:left w:val="nil"/>
              <w:bottom w:val="single" w:sz="4" w:space="0" w:color="000000"/>
              <w:right w:val="single" w:sz="4" w:space="0" w:color="000000"/>
            </w:tcBorders>
            <w:shd w:val="clear" w:color="000000" w:fill="FFFFFF"/>
            <w:noWrap/>
            <w:vAlign w:val="center"/>
            <w:hideMark/>
          </w:tcPr>
          <w:p w:rsidR="00BF0EDF" w:rsidRPr="00CF3C31" w:rsidRDefault="00BF0EDF" w:rsidP="009E5DC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CF3C31">
              <w:rPr>
                <w:rFonts w:ascii="宋体" w:eastAsia="宋体" w:hAnsi="宋体" w:cs="Arial" w:hint="eastAsia"/>
                <w:color w:val="000000"/>
                <w:kern w:val="0"/>
                <w:sz w:val="20"/>
                <w:szCs w:val="20"/>
              </w:rPr>
              <w:t xml:space="preserve">　</w:t>
            </w:r>
          </w:p>
        </w:tc>
        <w:tc>
          <w:tcPr>
            <w:tcW w:w="1386" w:type="dxa"/>
            <w:tcBorders>
              <w:top w:val="nil"/>
              <w:left w:val="nil"/>
              <w:bottom w:val="single" w:sz="4" w:space="0" w:color="000000"/>
              <w:right w:val="single" w:sz="4" w:space="0" w:color="000000"/>
            </w:tcBorders>
            <w:shd w:val="clear" w:color="000000" w:fill="FFFFFF"/>
            <w:noWrap/>
            <w:vAlign w:val="center"/>
            <w:hideMark/>
          </w:tcPr>
          <w:p w:rsidR="00BF0EDF" w:rsidRPr="00CF3C31" w:rsidRDefault="00BF0EDF" w:rsidP="009E5DC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CF3C31">
              <w:rPr>
                <w:rFonts w:ascii="宋体" w:eastAsia="宋体" w:hAnsi="宋体" w:cs="Arial" w:hint="eastAsia"/>
                <w:color w:val="000000"/>
                <w:kern w:val="0"/>
                <w:sz w:val="20"/>
                <w:szCs w:val="20"/>
              </w:rPr>
              <w:t xml:space="preserve">　</w:t>
            </w:r>
          </w:p>
        </w:tc>
        <w:tc>
          <w:tcPr>
            <w:tcW w:w="1449" w:type="dxa"/>
            <w:tcBorders>
              <w:top w:val="nil"/>
              <w:left w:val="nil"/>
              <w:bottom w:val="single" w:sz="4" w:space="0" w:color="000000"/>
              <w:right w:val="single" w:sz="4" w:space="0" w:color="000000"/>
            </w:tcBorders>
            <w:shd w:val="clear" w:color="000000" w:fill="FFFFFF"/>
            <w:noWrap/>
            <w:vAlign w:val="center"/>
            <w:hideMark/>
          </w:tcPr>
          <w:p w:rsidR="00BF0EDF" w:rsidRPr="00CF3C31" w:rsidRDefault="00BF0EDF" w:rsidP="009E5DC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CF3C31">
              <w:rPr>
                <w:rFonts w:ascii="宋体" w:eastAsia="宋体" w:hAnsi="宋体" w:cs="Arial" w:hint="eastAsia"/>
                <w:color w:val="000000"/>
                <w:kern w:val="0"/>
                <w:sz w:val="20"/>
                <w:szCs w:val="20"/>
              </w:rPr>
              <w:t xml:space="preserve">　</w:t>
            </w:r>
          </w:p>
        </w:tc>
      </w:tr>
      <w:tr w:rsidR="00BF0EDF" w:rsidRPr="00CF3C31" w:rsidTr="003A6F41">
        <w:trPr>
          <w:trHeight w:val="390"/>
        </w:trPr>
        <w:tc>
          <w:tcPr>
            <w:tcW w:w="5327" w:type="dxa"/>
            <w:tcBorders>
              <w:top w:val="nil"/>
              <w:left w:val="single" w:sz="4" w:space="0" w:color="000000"/>
              <w:bottom w:val="single" w:sz="4" w:space="0" w:color="000000"/>
              <w:right w:val="single" w:sz="4" w:space="0" w:color="000000"/>
            </w:tcBorders>
            <w:shd w:val="clear" w:color="000000" w:fill="FFFFFF"/>
            <w:vAlign w:val="center"/>
            <w:hideMark/>
          </w:tcPr>
          <w:p w:rsidR="00BF0EDF" w:rsidRPr="00CF3C31" w:rsidRDefault="00BF0EDF"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916" w:type="dxa"/>
            <w:tcBorders>
              <w:top w:val="nil"/>
              <w:left w:val="nil"/>
              <w:bottom w:val="single" w:sz="4" w:space="0" w:color="000000"/>
              <w:right w:val="single" w:sz="4" w:space="0" w:color="000000"/>
            </w:tcBorders>
            <w:shd w:val="clear" w:color="000000" w:fill="FFFFFF"/>
            <w:noWrap/>
            <w:vAlign w:val="center"/>
            <w:hideMark/>
          </w:tcPr>
          <w:p w:rsidR="00BF0EDF" w:rsidRPr="00CF3C31" w:rsidRDefault="00BF0EDF" w:rsidP="009E5DC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CF3C31">
              <w:rPr>
                <w:rFonts w:ascii="宋体" w:eastAsia="宋体" w:hAnsi="宋体" w:cs="Arial" w:hint="eastAsia"/>
                <w:color w:val="000000"/>
                <w:kern w:val="0"/>
                <w:sz w:val="20"/>
                <w:szCs w:val="20"/>
              </w:rPr>
              <w:t xml:space="preserve">　</w:t>
            </w:r>
          </w:p>
        </w:tc>
        <w:tc>
          <w:tcPr>
            <w:tcW w:w="1386" w:type="dxa"/>
            <w:tcBorders>
              <w:top w:val="nil"/>
              <w:left w:val="nil"/>
              <w:bottom w:val="single" w:sz="4" w:space="0" w:color="000000"/>
              <w:right w:val="single" w:sz="4" w:space="0" w:color="000000"/>
            </w:tcBorders>
            <w:shd w:val="clear" w:color="000000" w:fill="FFFFFF"/>
            <w:noWrap/>
            <w:vAlign w:val="center"/>
            <w:hideMark/>
          </w:tcPr>
          <w:p w:rsidR="00BF0EDF" w:rsidRPr="00CF3C31" w:rsidRDefault="00BF0EDF" w:rsidP="009E5DC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CF3C31">
              <w:rPr>
                <w:rFonts w:ascii="宋体" w:eastAsia="宋体" w:hAnsi="宋体" w:cs="Arial" w:hint="eastAsia"/>
                <w:color w:val="000000"/>
                <w:kern w:val="0"/>
                <w:sz w:val="20"/>
                <w:szCs w:val="20"/>
              </w:rPr>
              <w:t xml:space="preserve">　</w:t>
            </w:r>
          </w:p>
        </w:tc>
        <w:tc>
          <w:tcPr>
            <w:tcW w:w="1449" w:type="dxa"/>
            <w:tcBorders>
              <w:top w:val="nil"/>
              <w:left w:val="nil"/>
              <w:bottom w:val="single" w:sz="4" w:space="0" w:color="000000"/>
              <w:right w:val="single" w:sz="4" w:space="0" w:color="000000"/>
            </w:tcBorders>
            <w:shd w:val="clear" w:color="000000" w:fill="FFFFFF"/>
            <w:noWrap/>
            <w:vAlign w:val="center"/>
            <w:hideMark/>
          </w:tcPr>
          <w:p w:rsidR="00BF0EDF" w:rsidRPr="00CF3C31" w:rsidRDefault="00BF0EDF" w:rsidP="009E5DC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CF3C31">
              <w:rPr>
                <w:rFonts w:ascii="宋体" w:eastAsia="宋体" w:hAnsi="宋体" w:cs="Arial" w:hint="eastAsia"/>
                <w:color w:val="000000"/>
                <w:kern w:val="0"/>
                <w:sz w:val="20"/>
                <w:szCs w:val="20"/>
              </w:rPr>
              <w:t xml:space="preserve">　</w:t>
            </w:r>
          </w:p>
        </w:tc>
      </w:tr>
      <w:tr w:rsidR="0004587F" w:rsidRPr="00CF3C31" w:rsidTr="003A6F41">
        <w:trPr>
          <w:trHeight w:val="390"/>
        </w:trPr>
        <w:tc>
          <w:tcPr>
            <w:tcW w:w="5327" w:type="dxa"/>
            <w:tcBorders>
              <w:top w:val="nil"/>
              <w:left w:val="single" w:sz="4" w:space="0" w:color="000000"/>
              <w:bottom w:val="single" w:sz="4" w:space="0" w:color="000000"/>
              <w:right w:val="single" w:sz="4" w:space="0" w:color="000000"/>
            </w:tcBorders>
            <w:shd w:val="clear" w:color="000000" w:fill="FFFFFF"/>
            <w:vAlign w:val="center"/>
            <w:hideMark/>
          </w:tcPr>
          <w:p w:rsidR="0004587F" w:rsidRPr="00CF3C31" w:rsidRDefault="0004587F" w:rsidP="00294DC6">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[213</w:t>
            </w:r>
            <w:r w:rsidRPr="00CF3C31">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农林水支出</w:t>
            </w:r>
          </w:p>
        </w:tc>
        <w:tc>
          <w:tcPr>
            <w:tcW w:w="916" w:type="dxa"/>
            <w:tcBorders>
              <w:top w:val="nil"/>
              <w:left w:val="nil"/>
              <w:bottom w:val="single" w:sz="4" w:space="0" w:color="000000"/>
              <w:right w:val="single" w:sz="4" w:space="0" w:color="000000"/>
            </w:tcBorders>
            <w:shd w:val="clear" w:color="000000" w:fill="FFFFFF"/>
            <w:noWrap/>
            <w:vAlign w:val="center"/>
            <w:hideMark/>
          </w:tcPr>
          <w:p w:rsidR="0004587F" w:rsidRPr="00CF3C31" w:rsidRDefault="003A6F41" w:rsidP="009E5DC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3347.34</w:t>
            </w:r>
          </w:p>
        </w:tc>
        <w:tc>
          <w:tcPr>
            <w:tcW w:w="1386" w:type="dxa"/>
            <w:tcBorders>
              <w:top w:val="nil"/>
              <w:left w:val="nil"/>
              <w:bottom w:val="single" w:sz="4" w:space="0" w:color="000000"/>
              <w:right w:val="single" w:sz="4" w:space="0" w:color="000000"/>
            </w:tcBorders>
            <w:shd w:val="clear" w:color="000000" w:fill="FFFFFF"/>
            <w:noWrap/>
            <w:vAlign w:val="center"/>
            <w:hideMark/>
          </w:tcPr>
          <w:p w:rsidR="0004587F" w:rsidRPr="00CF3C31" w:rsidRDefault="003A6F41" w:rsidP="009E5DC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359.34</w:t>
            </w:r>
            <w:r w:rsidR="0004587F" w:rsidRPr="00CF3C31">
              <w:rPr>
                <w:rFonts w:ascii="宋体" w:eastAsia="宋体" w:hAnsi="宋体" w:cs="Arial" w:hint="eastAsia"/>
                <w:color w:val="000000"/>
                <w:kern w:val="0"/>
                <w:sz w:val="20"/>
                <w:szCs w:val="20"/>
              </w:rPr>
              <w:t xml:space="preserve">　</w:t>
            </w:r>
          </w:p>
        </w:tc>
        <w:tc>
          <w:tcPr>
            <w:tcW w:w="1449" w:type="dxa"/>
            <w:tcBorders>
              <w:top w:val="nil"/>
              <w:left w:val="nil"/>
              <w:bottom w:val="single" w:sz="4" w:space="0" w:color="000000"/>
              <w:right w:val="single" w:sz="4" w:space="0" w:color="000000"/>
            </w:tcBorders>
            <w:shd w:val="clear" w:color="000000" w:fill="FFFFFF"/>
            <w:noWrap/>
            <w:vAlign w:val="center"/>
            <w:hideMark/>
          </w:tcPr>
          <w:p w:rsidR="0004587F" w:rsidRPr="00CF3C31" w:rsidRDefault="003A6F41" w:rsidP="009E5DC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w:t>
            </w:r>
            <w:r w:rsidR="00890551">
              <w:rPr>
                <w:rFonts w:ascii="宋体" w:eastAsia="宋体" w:hAnsi="宋体" w:cs="Arial" w:hint="eastAsia"/>
                <w:color w:val="000000"/>
                <w:kern w:val="0"/>
                <w:sz w:val="20"/>
                <w:szCs w:val="20"/>
              </w:rPr>
              <w:t>88.00</w:t>
            </w:r>
            <w:r w:rsidR="0004587F" w:rsidRPr="00CF3C31">
              <w:rPr>
                <w:rFonts w:ascii="宋体" w:eastAsia="宋体" w:hAnsi="宋体" w:cs="Arial" w:hint="eastAsia"/>
                <w:color w:val="000000"/>
                <w:kern w:val="0"/>
                <w:sz w:val="20"/>
                <w:szCs w:val="20"/>
              </w:rPr>
              <w:t xml:space="preserve">　</w:t>
            </w:r>
          </w:p>
        </w:tc>
      </w:tr>
      <w:tr w:rsidR="0004587F" w:rsidRPr="00CF3C31" w:rsidTr="003A6F41">
        <w:trPr>
          <w:trHeight w:val="390"/>
        </w:trPr>
        <w:tc>
          <w:tcPr>
            <w:tcW w:w="5327" w:type="dxa"/>
            <w:tcBorders>
              <w:top w:val="nil"/>
              <w:left w:val="single" w:sz="4" w:space="0" w:color="000000"/>
              <w:bottom w:val="single" w:sz="4" w:space="0" w:color="000000"/>
              <w:right w:val="single" w:sz="4" w:space="0" w:color="000000"/>
            </w:tcBorders>
            <w:shd w:val="clear" w:color="000000" w:fill="FFFFFF"/>
            <w:vAlign w:val="center"/>
            <w:hideMark/>
          </w:tcPr>
          <w:p w:rsidR="0004587F" w:rsidRPr="00CF3C31" w:rsidRDefault="0004587F" w:rsidP="00294DC6">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[21301</w:t>
            </w:r>
            <w:r w:rsidRPr="00CF3C31">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农业</w:t>
            </w:r>
          </w:p>
        </w:tc>
        <w:tc>
          <w:tcPr>
            <w:tcW w:w="916" w:type="dxa"/>
            <w:tcBorders>
              <w:top w:val="nil"/>
              <w:left w:val="nil"/>
              <w:bottom w:val="single" w:sz="4" w:space="0" w:color="000000"/>
              <w:right w:val="single" w:sz="4" w:space="0" w:color="000000"/>
            </w:tcBorders>
            <w:shd w:val="clear" w:color="000000" w:fill="FFFFFF"/>
            <w:noWrap/>
            <w:vAlign w:val="center"/>
            <w:hideMark/>
          </w:tcPr>
          <w:p w:rsidR="0004587F" w:rsidRPr="00CF3C31" w:rsidRDefault="003A6F4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3347.34</w:t>
            </w:r>
          </w:p>
        </w:tc>
        <w:tc>
          <w:tcPr>
            <w:tcW w:w="1386" w:type="dxa"/>
            <w:tcBorders>
              <w:top w:val="nil"/>
              <w:left w:val="nil"/>
              <w:bottom w:val="single" w:sz="4" w:space="0" w:color="000000"/>
              <w:right w:val="single" w:sz="4" w:space="0" w:color="000000"/>
            </w:tcBorders>
            <w:shd w:val="clear" w:color="000000" w:fill="FFFFFF"/>
            <w:noWrap/>
            <w:vAlign w:val="center"/>
            <w:hideMark/>
          </w:tcPr>
          <w:p w:rsidR="0004587F" w:rsidRPr="00CF3C31" w:rsidRDefault="003A6F4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359.34</w:t>
            </w:r>
            <w:r w:rsidR="0004587F" w:rsidRPr="00CF3C31">
              <w:rPr>
                <w:rFonts w:ascii="宋体" w:eastAsia="宋体" w:hAnsi="宋体" w:cs="Arial" w:hint="eastAsia"/>
                <w:color w:val="000000"/>
                <w:kern w:val="0"/>
                <w:sz w:val="20"/>
                <w:szCs w:val="20"/>
              </w:rPr>
              <w:t xml:space="preserve">　</w:t>
            </w:r>
          </w:p>
        </w:tc>
        <w:tc>
          <w:tcPr>
            <w:tcW w:w="1449" w:type="dxa"/>
            <w:tcBorders>
              <w:top w:val="nil"/>
              <w:left w:val="nil"/>
              <w:bottom w:val="single" w:sz="4" w:space="0" w:color="000000"/>
              <w:right w:val="single" w:sz="4" w:space="0" w:color="000000"/>
            </w:tcBorders>
            <w:shd w:val="clear" w:color="000000" w:fill="FFFFFF"/>
            <w:noWrap/>
            <w:vAlign w:val="center"/>
            <w:hideMark/>
          </w:tcPr>
          <w:p w:rsidR="0004587F" w:rsidRPr="00CF3C31" w:rsidRDefault="003A6F41" w:rsidP="009E5DC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w:t>
            </w:r>
            <w:r w:rsidR="00890551">
              <w:rPr>
                <w:rFonts w:ascii="宋体" w:eastAsia="宋体" w:hAnsi="宋体" w:cs="Arial" w:hint="eastAsia"/>
                <w:color w:val="000000"/>
                <w:kern w:val="0"/>
                <w:sz w:val="20"/>
                <w:szCs w:val="20"/>
              </w:rPr>
              <w:t>88</w:t>
            </w:r>
            <w:r w:rsidR="0004587F">
              <w:rPr>
                <w:rFonts w:ascii="宋体" w:eastAsia="宋体" w:hAnsi="宋体" w:cs="Arial" w:hint="eastAsia"/>
                <w:color w:val="000000"/>
                <w:kern w:val="0"/>
                <w:sz w:val="20"/>
                <w:szCs w:val="20"/>
              </w:rPr>
              <w:t>.00</w:t>
            </w:r>
            <w:r w:rsidR="0004587F" w:rsidRPr="00CF3C31">
              <w:rPr>
                <w:rFonts w:ascii="宋体" w:eastAsia="宋体" w:hAnsi="宋体" w:cs="Arial" w:hint="eastAsia"/>
                <w:color w:val="000000"/>
                <w:kern w:val="0"/>
                <w:sz w:val="20"/>
                <w:szCs w:val="20"/>
              </w:rPr>
              <w:t xml:space="preserve">　</w:t>
            </w:r>
          </w:p>
        </w:tc>
      </w:tr>
      <w:tr w:rsidR="0004587F" w:rsidRPr="00CF3C31" w:rsidTr="003A6F41">
        <w:trPr>
          <w:trHeight w:val="390"/>
        </w:trPr>
        <w:tc>
          <w:tcPr>
            <w:tcW w:w="5327" w:type="dxa"/>
            <w:tcBorders>
              <w:top w:val="nil"/>
              <w:left w:val="single" w:sz="4" w:space="0" w:color="000000"/>
              <w:bottom w:val="single" w:sz="4" w:space="0" w:color="000000"/>
              <w:right w:val="single" w:sz="4" w:space="0" w:color="000000"/>
            </w:tcBorders>
            <w:shd w:val="clear" w:color="000000" w:fill="FFFFFF"/>
            <w:vAlign w:val="center"/>
            <w:hideMark/>
          </w:tcPr>
          <w:p w:rsidR="0004587F" w:rsidRPr="00CF3C31" w:rsidRDefault="0004587F" w:rsidP="00294DC6">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[2130104</w:t>
            </w:r>
            <w:r w:rsidRPr="00CF3C31">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事业运行</w:t>
            </w:r>
            <w:r w:rsidRPr="00CF3C31">
              <w:rPr>
                <w:rFonts w:ascii="宋体" w:eastAsia="宋体" w:hAnsi="宋体" w:cs="Arial"/>
                <w:color w:val="000000"/>
                <w:kern w:val="0"/>
                <w:sz w:val="20"/>
                <w:szCs w:val="20"/>
              </w:rPr>
              <w:t xml:space="preserve"> </w:t>
            </w:r>
          </w:p>
        </w:tc>
        <w:tc>
          <w:tcPr>
            <w:tcW w:w="916" w:type="dxa"/>
            <w:tcBorders>
              <w:top w:val="nil"/>
              <w:left w:val="nil"/>
              <w:bottom w:val="single" w:sz="4" w:space="0" w:color="000000"/>
              <w:right w:val="single" w:sz="4" w:space="0" w:color="000000"/>
            </w:tcBorders>
            <w:shd w:val="clear" w:color="000000" w:fill="FFFFFF"/>
            <w:noWrap/>
            <w:vAlign w:val="center"/>
            <w:hideMark/>
          </w:tcPr>
          <w:p w:rsidR="0004587F" w:rsidRPr="00CF3C31" w:rsidRDefault="003A6F4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3347.34</w:t>
            </w:r>
          </w:p>
        </w:tc>
        <w:tc>
          <w:tcPr>
            <w:tcW w:w="1386" w:type="dxa"/>
            <w:tcBorders>
              <w:top w:val="nil"/>
              <w:left w:val="nil"/>
              <w:bottom w:val="single" w:sz="4" w:space="0" w:color="000000"/>
              <w:right w:val="single" w:sz="4" w:space="0" w:color="000000"/>
            </w:tcBorders>
            <w:shd w:val="clear" w:color="000000" w:fill="FFFFFF"/>
            <w:noWrap/>
            <w:vAlign w:val="center"/>
            <w:hideMark/>
          </w:tcPr>
          <w:p w:rsidR="0004587F" w:rsidRPr="00CF3C31" w:rsidRDefault="003A6F4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359.34</w:t>
            </w:r>
            <w:r w:rsidR="0004587F" w:rsidRPr="00CF3C31">
              <w:rPr>
                <w:rFonts w:ascii="宋体" w:eastAsia="宋体" w:hAnsi="宋体" w:cs="Arial" w:hint="eastAsia"/>
                <w:color w:val="000000"/>
                <w:kern w:val="0"/>
                <w:sz w:val="20"/>
                <w:szCs w:val="20"/>
              </w:rPr>
              <w:t xml:space="preserve">　</w:t>
            </w:r>
          </w:p>
        </w:tc>
        <w:tc>
          <w:tcPr>
            <w:tcW w:w="1449" w:type="dxa"/>
            <w:tcBorders>
              <w:top w:val="nil"/>
              <w:left w:val="nil"/>
              <w:bottom w:val="single" w:sz="4" w:space="0" w:color="000000"/>
              <w:right w:val="single" w:sz="4" w:space="0" w:color="000000"/>
            </w:tcBorders>
            <w:shd w:val="clear" w:color="000000" w:fill="FFFFFF"/>
            <w:noWrap/>
            <w:vAlign w:val="center"/>
            <w:hideMark/>
          </w:tcPr>
          <w:p w:rsidR="0004587F" w:rsidRPr="00CF3C31" w:rsidRDefault="003A6F41" w:rsidP="009E5DC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w:t>
            </w:r>
            <w:r w:rsidR="00890551">
              <w:rPr>
                <w:rFonts w:ascii="宋体" w:eastAsia="宋体" w:hAnsi="宋体" w:cs="Arial" w:hint="eastAsia"/>
                <w:color w:val="000000"/>
                <w:kern w:val="0"/>
                <w:sz w:val="20"/>
                <w:szCs w:val="20"/>
              </w:rPr>
              <w:t>88</w:t>
            </w:r>
            <w:r w:rsidR="0004587F">
              <w:rPr>
                <w:rFonts w:ascii="宋体" w:eastAsia="宋体" w:hAnsi="宋体" w:cs="Arial" w:hint="eastAsia"/>
                <w:color w:val="000000"/>
                <w:kern w:val="0"/>
                <w:sz w:val="20"/>
                <w:szCs w:val="20"/>
              </w:rPr>
              <w:t>.00</w:t>
            </w:r>
            <w:r w:rsidR="0004587F" w:rsidRPr="00CF3C31">
              <w:rPr>
                <w:rFonts w:ascii="宋体" w:eastAsia="宋体" w:hAnsi="宋体" w:cs="Arial" w:hint="eastAsia"/>
                <w:color w:val="000000"/>
                <w:kern w:val="0"/>
                <w:sz w:val="20"/>
                <w:szCs w:val="20"/>
              </w:rPr>
              <w:t xml:space="preserve">　</w:t>
            </w:r>
          </w:p>
        </w:tc>
      </w:tr>
      <w:tr w:rsidR="003A6F41" w:rsidRPr="00CF3C31" w:rsidTr="003A6F41">
        <w:trPr>
          <w:trHeight w:val="390"/>
        </w:trPr>
        <w:tc>
          <w:tcPr>
            <w:tcW w:w="5327" w:type="dxa"/>
            <w:tcBorders>
              <w:top w:val="nil"/>
              <w:left w:val="single" w:sz="4" w:space="0" w:color="000000"/>
              <w:bottom w:val="single" w:sz="4" w:space="0" w:color="000000"/>
              <w:right w:val="single" w:sz="4" w:space="0" w:color="000000"/>
            </w:tcBorders>
            <w:shd w:val="clear" w:color="000000" w:fill="FFFFFF"/>
            <w:vAlign w:val="center"/>
            <w:hideMark/>
          </w:tcPr>
          <w:p w:rsidR="003A6F41" w:rsidRPr="00CF3C31" w:rsidRDefault="003A6F4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916" w:type="dxa"/>
            <w:tcBorders>
              <w:top w:val="nil"/>
              <w:left w:val="nil"/>
              <w:bottom w:val="single" w:sz="4" w:space="0" w:color="000000"/>
              <w:right w:val="single" w:sz="4" w:space="0" w:color="000000"/>
            </w:tcBorders>
            <w:shd w:val="clear" w:color="000000" w:fill="FFFFFF"/>
            <w:noWrap/>
            <w:vAlign w:val="center"/>
            <w:hideMark/>
          </w:tcPr>
          <w:p w:rsidR="003A6F41" w:rsidRPr="00CF3C31" w:rsidRDefault="003A6F4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67.11</w:t>
            </w:r>
            <w:r w:rsidRPr="00CF3C31">
              <w:rPr>
                <w:rFonts w:ascii="宋体" w:eastAsia="宋体" w:hAnsi="宋体" w:cs="Arial" w:hint="eastAsia"/>
                <w:color w:val="000000"/>
                <w:kern w:val="0"/>
                <w:sz w:val="20"/>
                <w:szCs w:val="20"/>
              </w:rPr>
              <w:t xml:space="preserve">　</w:t>
            </w:r>
          </w:p>
        </w:tc>
        <w:tc>
          <w:tcPr>
            <w:tcW w:w="1386" w:type="dxa"/>
            <w:tcBorders>
              <w:top w:val="nil"/>
              <w:left w:val="nil"/>
              <w:bottom w:val="single" w:sz="4" w:space="0" w:color="000000"/>
              <w:right w:val="single" w:sz="4" w:space="0" w:color="000000"/>
            </w:tcBorders>
            <w:shd w:val="clear" w:color="000000" w:fill="FFFFFF"/>
            <w:noWrap/>
            <w:vAlign w:val="center"/>
            <w:hideMark/>
          </w:tcPr>
          <w:p w:rsidR="003A6F41" w:rsidRPr="00CF3C31" w:rsidRDefault="003A6F41" w:rsidP="00401C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67.11</w:t>
            </w:r>
            <w:r w:rsidRPr="00CF3C31">
              <w:rPr>
                <w:rFonts w:ascii="宋体" w:eastAsia="宋体" w:hAnsi="宋体" w:cs="Arial" w:hint="eastAsia"/>
                <w:color w:val="000000"/>
                <w:kern w:val="0"/>
                <w:sz w:val="20"/>
                <w:szCs w:val="20"/>
              </w:rPr>
              <w:t xml:space="preserve">　</w:t>
            </w:r>
          </w:p>
        </w:tc>
        <w:tc>
          <w:tcPr>
            <w:tcW w:w="1449" w:type="dxa"/>
            <w:tcBorders>
              <w:top w:val="nil"/>
              <w:left w:val="nil"/>
              <w:bottom w:val="single" w:sz="4" w:space="0" w:color="000000"/>
              <w:right w:val="single" w:sz="4" w:space="0" w:color="000000"/>
            </w:tcBorders>
            <w:shd w:val="clear" w:color="000000" w:fill="FFFFFF"/>
            <w:noWrap/>
            <w:vAlign w:val="center"/>
            <w:hideMark/>
          </w:tcPr>
          <w:p w:rsidR="003A6F41" w:rsidRPr="00CF3C31" w:rsidRDefault="003A6F41" w:rsidP="009E5DC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CF3C31">
              <w:rPr>
                <w:rFonts w:ascii="宋体" w:eastAsia="宋体" w:hAnsi="宋体" w:cs="Arial" w:hint="eastAsia"/>
                <w:color w:val="000000"/>
                <w:kern w:val="0"/>
                <w:sz w:val="20"/>
                <w:szCs w:val="20"/>
              </w:rPr>
              <w:t xml:space="preserve">　</w:t>
            </w:r>
          </w:p>
        </w:tc>
      </w:tr>
      <w:tr w:rsidR="003A6F41" w:rsidRPr="00CF3C31" w:rsidTr="003A6F41">
        <w:trPr>
          <w:trHeight w:val="390"/>
        </w:trPr>
        <w:tc>
          <w:tcPr>
            <w:tcW w:w="5327" w:type="dxa"/>
            <w:tcBorders>
              <w:top w:val="nil"/>
              <w:left w:val="single" w:sz="4" w:space="0" w:color="000000"/>
              <w:bottom w:val="single" w:sz="4" w:space="0" w:color="000000"/>
              <w:right w:val="single" w:sz="4" w:space="0" w:color="000000"/>
            </w:tcBorders>
            <w:shd w:val="clear" w:color="000000" w:fill="FFFFFF"/>
            <w:vAlign w:val="center"/>
            <w:hideMark/>
          </w:tcPr>
          <w:p w:rsidR="003A6F41" w:rsidRPr="00CF3C31" w:rsidRDefault="003A6F4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916" w:type="dxa"/>
            <w:tcBorders>
              <w:top w:val="nil"/>
              <w:left w:val="nil"/>
              <w:bottom w:val="single" w:sz="4" w:space="0" w:color="000000"/>
              <w:right w:val="single" w:sz="4" w:space="0" w:color="000000"/>
            </w:tcBorders>
            <w:shd w:val="clear" w:color="000000" w:fill="FFFFFF"/>
            <w:noWrap/>
            <w:vAlign w:val="center"/>
            <w:hideMark/>
          </w:tcPr>
          <w:p w:rsidR="003A6F41" w:rsidRPr="00CF3C31" w:rsidRDefault="003A6F4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67.11</w:t>
            </w:r>
            <w:r w:rsidRPr="00CF3C31">
              <w:rPr>
                <w:rFonts w:ascii="宋体" w:eastAsia="宋体" w:hAnsi="宋体" w:cs="Arial" w:hint="eastAsia"/>
                <w:color w:val="000000"/>
                <w:kern w:val="0"/>
                <w:sz w:val="20"/>
                <w:szCs w:val="20"/>
              </w:rPr>
              <w:t xml:space="preserve">　</w:t>
            </w:r>
          </w:p>
        </w:tc>
        <w:tc>
          <w:tcPr>
            <w:tcW w:w="1386" w:type="dxa"/>
            <w:tcBorders>
              <w:top w:val="nil"/>
              <w:left w:val="nil"/>
              <w:bottom w:val="single" w:sz="4" w:space="0" w:color="000000"/>
              <w:right w:val="single" w:sz="4" w:space="0" w:color="000000"/>
            </w:tcBorders>
            <w:shd w:val="clear" w:color="000000" w:fill="FFFFFF"/>
            <w:noWrap/>
            <w:vAlign w:val="center"/>
            <w:hideMark/>
          </w:tcPr>
          <w:p w:rsidR="003A6F41" w:rsidRPr="00CF3C31" w:rsidRDefault="003A6F41" w:rsidP="00401C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67.11</w:t>
            </w:r>
            <w:r w:rsidRPr="00CF3C31">
              <w:rPr>
                <w:rFonts w:ascii="宋体" w:eastAsia="宋体" w:hAnsi="宋体" w:cs="Arial" w:hint="eastAsia"/>
                <w:color w:val="000000"/>
                <w:kern w:val="0"/>
                <w:sz w:val="20"/>
                <w:szCs w:val="20"/>
              </w:rPr>
              <w:t xml:space="preserve">　</w:t>
            </w:r>
          </w:p>
        </w:tc>
        <w:tc>
          <w:tcPr>
            <w:tcW w:w="1449" w:type="dxa"/>
            <w:tcBorders>
              <w:top w:val="nil"/>
              <w:left w:val="nil"/>
              <w:bottom w:val="single" w:sz="4" w:space="0" w:color="000000"/>
              <w:right w:val="single" w:sz="4" w:space="0" w:color="000000"/>
            </w:tcBorders>
            <w:shd w:val="clear" w:color="000000" w:fill="FFFFFF"/>
            <w:noWrap/>
            <w:vAlign w:val="center"/>
            <w:hideMark/>
          </w:tcPr>
          <w:p w:rsidR="003A6F41" w:rsidRPr="00CF3C31" w:rsidRDefault="003A6F41" w:rsidP="009E5DC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CF3C31">
              <w:rPr>
                <w:rFonts w:ascii="宋体" w:eastAsia="宋体" w:hAnsi="宋体" w:cs="Arial" w:hint="eastAsia"/>
                <w:color w:val="000000"/>
                <w:kern w:val="0"/>
                <w:sz w:val="20"/>
                <w:szCs w:val="20"/>
              </w:rPr>
              <w:t xml:space="preserve">　</w:t>
            </w:r>
          </w:p>
        </w:tc>
      </w:tr>
      <w:tr w:rsidR="003A6F41" w:rsidRPr="00CF3C31" w:rsidTr="003A6F41">
        <w:trPr>
          <w:trHeight w:val="390"/>
        </w:trPr>
        <w:tc>
          <w:tcPr>
            <w:tcW w:w="5327" w:type="dxa"/>
            <w:tcBorders>
              <w:top w:val="nil"/>
              <w:left w:val="single" w:sz="4" w:space="0" w:color="000000"/>
              <w:bottom w:val="single" w:sz="4" w:space="0" w:color="000000"/>
              <w:right w:val="single" w:sz="4" w:space="0" w:color="000000"/>
            </w:tcBorders>
            <w:shd w:val="clear" w:color="000000" w:fill="FFFFFF"/>
            <w:vAlign w:val="center"/>
            <w:hideMark/>
          </w:tcPr>
          <w:p w:rsidR="003A6F41" w:rsidRPr="00CF3C31" w:rsidRDefault="003A6F4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916" w:type="dxa"/>
            <w:tcBorders>
              <w:top w:val="nil"/>
              <w:left w:val="nil"/>
              <w:bottom w:val="single" w:sz="4" w:space="0" w:color="000000"/>
              <w:right w:val="single" w:sz="4" w:space="0" w:color="000000"/>
            </w:tcBorders>
            <w:shd w:val="clear" w:color="000000" w:fill="FFFFFF"/>
            <w:noWrap/>
            <w:vAlign w:val="center"/>
            <w:hideMark/>
          </w:tcPr>
          <w:p w:rsidR="003A6F41" w:rsidRPr="00CF3C31" w:rsidRDefault="003A6F4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CF3C31">
              <w:rPr>
                <w:rFonts w:ascii="宋体" w:eastAsia="宋体" w:hAnsi="宋体" w:cs="Arial" w:hint="eastAsia"/>
                <w:color w:val="000000"/>
                <w:kern w:val="0"/>
                <w:sz w:val="20"/>
                <w:szCs w:val="20"/>
              </w:rPr>
              <w:t xml:space="preserve">　</w:t>
            </w:r>
          </w:p>
        </w:tc>
        <w:tc>
          <w:tcPr>
            <w:tcW w:w="1386" w:type="dxa"/>
            <w:tcBorders>
              <w:top w:val="nil"/>
              <w:left w:val="nil"/>
              <w:bottom w:val="single" w:sz="4" w:space="0" w:color="000000"/>
              <w:right w:val="single" w:sz="4" w:space="0" w:color="000000"/>
            </w:tcBorders>
            <w:shd w:val="clear" w:color="000000" w:fill="FFFFFF"/>
            <w:noWrap/>
            <w:vAlign w:val="center"/>
            <w:hideMark/>
          </w:tcPr>
          <w:p w:rsidR="003A6F41" w:rsidRPr="00CF3C31" w:rsidRDefault="003A6F41" w:rsidP="00401C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CF3C31">
              <w:rPr>
                <w:rFonts w:ascii="宋体" w:eastAsia="宋体" w:hAnsi="宋体" w:cs="Arial" w:hint="eastAsia"/>
                <w:color w:val="000000"/>
                <w:kern w:val="0"/>
                <w:sz w:val="20"/>
                <w:szCs w:val="20"/>
              </w:rPr>
              <w:t xml:space="preserve">　</w:t>
            </w:r>
          </w:p>
        </w:tc>
        <w:tc>
          <w:tcPr>
            <w:tcW w:w="1449" w:type="dxa"/>
            <w:tcBorders>
              <w:top w:val="nil"/>
              <w:left w:val="nil"/>
              <w:bottom w:val="single" w:sz="4" w:space="0" w:color="000000"/>
              <w:right w:val="single" w:sz="4" w:space="0" w:color="000000"/>
            </w:tcBorders>
            <w:shd w:val="clear" w:color="000000" w:fill="FFFFFF"/>
            <w:noWrap/>
            <w:vAlign w:val="center"/>
            <w:hideMark/>
          </w:tcPr>
          <w:p w:rsidR="003A6F41" w:rsidRPr="00CF3C31" w:rsidRDefault="003A6F41" w:rsidP="009E5DC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CF3C31">
              <w:rPr>
                <w:rFonts w:ascii="宋体" w:eastAsia="宋体" w:hAnsi="宋体" w:cs="Arial" w:hint="eastAsia"/>
                <w:color w:val="000000"/>
                <w:kern w:val="0"/>
                <w:sz w:val="20"/>
                <w:szCs w:val="20"/>
              </w:rPr>
              <w:t xml:space="preserve">　</w:t>
            </w:r>
          </w:p>
        </w:tc>
      </w:tr>
      <w:tr w:rsidR="003A6F41" w:rsidRPr="00CF3C31" w:rsidTr="003A6F41">
        <w:trPr>
          <w:trHeight w:val="390"/>
        </w:trPr>
        <w:tc>
          <w:tcPr>
            <w:tcW w:w="5327" w:type="dxa"/>
            <w:tcBorders>
              <w:top w:val="nil"/>
              <w:left w:val="single" w:sz="4" w:space="0" w:color="000000"/>
              <w:bottom w:val="single" w:sz="4" w:space="0" w:color="000000"/>
              <w:right w:val="single" w:sz="4" w:space="0" w:color="000000"/>
            </w:tcBorders>
            <w:shd w:val="clear" w:color="000000" w:fill="FFFFFF"/>
            <w:vAlign w:val="center"/>
            <w:hideMark/>
          </w:tcPr>
          <w:p w:rsidR="003A6F41" w:rsidRPr="00CF3C31" w:rsidRDefault="003A6F4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916" w:type="dxa"/>
            <w:tcBorders>
              <w:top w:val="nil"/>
              <w:left w:val="nil"/>
              <w:bottom w:val="single" w:sz="4" w:space="0" w:color="000000"/>
              <w:right w:val="single" w:sz="4" w:space="0" w:color="000000"/>
            </w:tcBorders>
            <w:shd w:val="clear" w:color="000000" w:fill="FFFFFF"/>
            <w:noWrap/>
            <w:vAlign w:val="center"/>
            <w:hideMark/>
          </w:tcPr>
          <w:p w:rsidR="003A6F41" w:rsidRPr="00CF3C31" w:rsidRDefault="003A6F4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67.11</w:t>
            </w:r>
            <w:r w:rsidRPr="00CF3C31">
              <w:rPr>
                <w:rFonts w:ascii="宋体" w:eastAsia="宋体" w:hAnsi="宋体" w:cs="Arial" w:hint="eastAsia"/>
                <w:color w:val="000000"/>
                <w:kern w:val="0"/>
                <w:sz w:val="20"/>
                <w:szCs w:val="20"/>
              </w:rPr>
              <w:t xml:space="preserve">　</w:t>
            </w:r>
          </w:p>
        </w:tc>
        <w:tc>
          <w:tcPr>
            <w:tcW w:w="1386" w:type="dxa"/>
            <w:tcBorders>
              <w:top w:val="nil"/>
              <w:left w:val="nil"/>
              <w:bottom w:val="single" w:sz="4" w:space="0" w:color="000000"/>
              <w:right w:val="single" w:sz="4" w:space="0" w:color="000000"/>
            </w:tcBorders>
            <w:shd w:val="clear" w:color="000000" w:fill="FFFFFF"/>
            <w:noWrap/>
            <w:vAlign w:val="center"/>
            <w:hideMark/>
          </w:tcPr>
          <w:p w:rsidR="003A6F41" w:rsidRPr="00CF3C31" w:rsidRDefault="003A6F41" w:rsidP="00401C1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67.11</w:t>
            </w:r>
            <w:r w:rsidRPr="00CF3C31">
              <w:rPr>
                <w:rFonts w:ascii="宋体" w:eastAsia="宋体" w:hAnsi="宋体" w:cs="Arial" w:hint="eastAsia"/>
                <w:color w:val="000000"/>
                <w:kern w:val="0"/>
                <w:sz w:val="20"/>
                <w:szCs w:val="20"/>
              </w:rPr>
              <w:t xml:space="preserve">　</w:t>
            </w:r>
          </w:p>
        </w:tc>
        <w:tc>
          <w:tcPr>
            <w:tcW w:w="1449" w:type="dxa"/>
            <w:tcBorders>
              <w:top w:val="nil"/>
              <w:left w:val="nil"/>
              <w:bottom w:val="single" w:sz="4" w:space="0" w:color="000000"/>
              <w:right w:val="single" w:sz="4" w:space="0" w:color="000000"/>
            </w:tcBorders>
            <w:shd w:val="clear" w:color="000000" w:fill="FFFFFF"/>
            <w:noWrap/>
            <w:vAlign w:val="center"/>
            <w:hideMark/>
          </w:tcPr>
          <w:p w:rsidR="003A6F41" w:rsidRPr="00CF3C31" w:rsidRDefault="003A6F41" w:rsidP="009E5DC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CF3C31">
              <w:rPr>
                <w:rFonts w:ascii="宋体" w:eastAsia="宋体" w:hAnsi="宋体" w:cs="Arial" w:hint="eastAsia"/>
                <w:color w:val="000000"/>
                <w:kern w:val="0"/>
                <w:sz w:val="20"/>
                <w:szCs w:val="20"/>
              </w:rPr>
              <w:t xml:space="preserve">　</w:t>
            </w:r>
          </w:p>
        </w:tc>
      </w:tr>
    </w:tbl>
    <w:p w:rsidR="00505B4A" w:rsidRDefault="00505B4A"/>
    <w:tbl>
      <w:tblPr>
        <w:tblW w:w="8279" w:type="dxa"/>
        <w:tblInd w:w="93" w:type="dxa"/>
        <w:tblLook w:val="04A0"/>
      </w:tblPr>
      <w:tblGrid>
        <w:gridCol w:w="3316"/>
        <w:gridCol w:w="3316"/>
        <w:gridCol w:w="1781"/>
      </w:tblGrid>
      <w:tr w:rsidR="00DA497E" w:rsidRPr="00DA497E" w:rsidTr="00E66D92">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781"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94406C">
        <w:trPr>
          <w:trHeight w:val="527"/>
        </w:trPr>
        <w:tc>
          <w:tcPr>
            <w:tcW w:w="8279"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E66D92">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p>
        </w:tc>
        <w:tc>
          <w:tcPr>
            <w:tcW w:w="1781"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E66D92" w:rsidRPr="00DA497E" w:rsidTr="00E66D92">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E66D92" w:rsidRPr="00DA497E" w:rsidRDefault="00E66D92" w:rsidP="00AA4BAF">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E66D92" w:rsidRPr="00DA497E" w:rsidRDefault="00E66D92" w:rsidP="00AA4BAF">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781" w:type="dxa"/>
            <w:tcBorders>
              <w:top w:val="single" w:sz="4" w:space="0" w:color="000000"/>
              <w:left w:val="nil"/>
              <w:bottom w:val="nil"/>
              <w:right w:val="single" w:sz="4" w:space="0" w:color="000000"/>
            </w:tcBorders>
            <w:shd w:val="clear" w:color="000000" w:fill="FFFFFF"/>
            <w:noWrap/>
            <w:vAlign w:val="center"/>
            <w:hideMark/>
          </w:tcPr>
          <w:p w:rsidR="00E66D92" w:rsidRPr="00DA497E" w:rsidRDefault="003467BD" w:rsidP="00506FC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506FC1">
              <w:rPr>
                <w:rFonts w:ascii="宋体" w:eastAsia="宋体" w:hAnsi="宋体" w:cs="Arial" w:hint="eastAsia"/>
                <w:color w:val="000000"/>
                <w:kern w:val="0"/>
                <w:sz w:val="20"/>
                <w:szCs w:val="20"/>
              </w:rPr>
              <w:t>8</w:t>
            </w:r>
            <w:r w:rsidR="00E66D92" w:rsidRPr="00DA497E">
              <w:rPr>
                <w:rFonts w:ascii="宋体" w:eastAsia="宋体" w:hAnsi="宋体" w:cs="Arial" w:hint="eastAsia"/>
                <w:color w:val="000000"/>
                <w:kern w:val="0"/>
                <w:sz w:val="20"/>
                <w:szCs w:val="20"/>
              </w:rPr>
              <w:t>年预算</w:t>
            </w:r>
          </w:p>
        </w:tc>
      </w:tr>
      <w:tr w:rsidR="00E66D92" w:rsidRPr="00DA497E" w:rsidTr="00E66D92">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781" w:type="dxa"/>
            <w:tcBorders>
              <w:top w:val="single" w:sz="4" w:space="0" w:color="auto"/>
              <w:left w:val="nil"/>
              <w:bottom w:val="single" w:sz="4" w:space="0" w:color="auto"/>
              <w:right w:val="single" w:sz="4" w:space="0" w:color="auto"/>
            </w:tcBorders>
            <w:shd w:val="clear" w:color="000000" w:fill="FFFFFF"/>
            <w:noWrap/>
            <w:vAlign w:val="center"/>
            <w:hideMark/>
          </w:tcPr>
          <w:p w:rsidR="00E66D92" w:rsidRPr="00DA497E" w:rsidRDefault="00506FC1"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426.45</w:t>
            </w:r>
            <w:r w:rsidR="00E66D92"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781" w:type="dxa"/>
            <w:tcBorders>
              <w:top w:val="nil"/>
              <w:left w:val="nil"/>
              <w:bottom w:val="single" w:sz="4" w:space="0" w:color="auto"/>
              <w:right w:val="single" w:sz="4" w:space="0" w:color="auto"/>
            </w:tcBorders>
            <w:shd w:val="clear" w:color="000000" w:fill="FFFFFF"/>
            <w:noWrap/>
            <w:vAlign w:val="center"/>
            <w:hideMark/>
          </w:tcPr>
          <w:p w:rsidR="00E66D92" w:rsidRPr="00DA497E" w:rsidRDefault="00506FC1"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185.74</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781" w:type="dxa"/>
            <w:tcBorders>
              <w:top w:val="nil"/>
              <w:left w:val="nil"/>
              <w:bottom w:val="single" w:sz="4" w:space="0" w:color="auto"/>
              <w:right w:val="single" w:sz="4" w:space="0" w:color="auto"/>
            </w:tcBorders>
            <w:shd w:val="clear" w:color="000000" w:fill="FFFFFF"/>
            <w:noWrap/>
            <w:vAlign w:val="center"/>
            <w:hideMark/>
          </w:tcPr>
          <w:p w:rsidR="00E66D92" w:rsidRPr="00DA497E" w:rsidRDefault="00506FC1"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87.70</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781" w:type="dxa"/>
            <w:tcBorders>
              <w:top w:val="nil"/>
              <w:left w:val="nil"/>
              <w:bottom w:val="single" w:sz="4" w:space="0" w:color="auto"/>
              <w:right w:val="single" w:sz="4" w:space="0" w:color="auto"/>
            </w:tcBorders>
            <w:shd w:val="clear" w:color="000000" w:fill="FFFFFF"/>
            <w:noWrap/>
            <w:vAlign w:val="center"/>
            <w:hideMark/>
          </w:tcPr>
          <w:p w:rsidR="00E66D92" w:rsidRPr="00DA497E" w:rsidRDefault="00506FC1"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75.35</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781" w:type="dxa"/>
            <w:tcBorders>
              <w:top w:val="nil"/>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781" w:type="dxa"/>
            <w:tcBorders>
              <w:top w:val="nil"/>
              <w:left w:val="nil"/>
              <w:bottom w:val="single" w:sz="4" w:space="0" w:color="auto"/>
              <w:right w:val="single" w:sz="4" w:space="0" w:color="auto"/>
            </w:tcBorders>
            <w:shd w:val="clear" w:color="000000" w:fill="FFFFFF"/>
            <w:noWrap/>
            <w:vAlign w:val="center"/>
            <w:hideMark/>
          </w:tcPr>
          <w:p w:rsidR="00E66D92" w:rsidRPr="00DA497E" w:rsidRDefault="00506FC1" w:rsidP="00506FC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3.26</w:t>
            </w:r>
            <w:r w:rsidR="00E66D92"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781" w:type="dxa"/>
            <w:tcBorders>
              <w:top w:val="nil"/>
              <w:left w:val="nil"/>
              <w:bottom w:val="single" w:sz="4" w:space="0" w:color="auto"/>
              <w:right w:val="single" w:sz="4" w:space="0" w:color="auto"/>
            </w:tcBorders>
            <w:shd w:val="clear" w:color="000000" w:fill="FFFFFF"/>
            <w:noWrap/>
            <w:vAlign w:val="center"/>
            <w:hideMark/>
          </w:tcPr>
          <w:p w:rsidR="00E66D92" w:rsidRPr="00DA497E" w:rsidRDefault="00091CE9" w:rsidP="00506FC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506FC1">
              <w:rPr>
                <w:rFonts w:ascii="宋体" w:eastAsia="宋体" w:hAnsi="宋体" w:cs="Arial" w:hint="eastAsia"/>
                <w:color w:val="000000"/>
                <w:kern w:val="0"/>
                <w:sz w:val="20"/>
                <w:szCs w:val="20"/>
              </w:rPr>
              <w:t>9.43</w:t>
            </w:r>
            <w:r w:rsidR="00E66D92"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781" w:type="dxa"/>
            <w:tcBorders>
              <w:top w:val="nil"/>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781" w:type="dxa"/>
            <w:tcBorders>
              <w:top w:val="nil"/>
              <w:left w:val="nil"/>
              <w:bottom w:val="single" w:sz="4" w:space="0" w:color="auto"/>
              <w:right w:val="single" w:sz="4" w:space="0" w:color="auto"/>
            </w:tcBorders>
            <w:shd w:val="clear" w:color="000000" w:fill="FFFFFF"/>
            <w:noWrap/>
            <w:vAlign w:val="center"/>
            <w:hideMark/>
          </w:tcPr>
          <w:p w:rsidR="00E66D92" w:rsidRPr="00DA497E" w:rsidRDefault="00506FC1"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120.80</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781" w:type="dxa"/>
            <w:tcBorders>
              <w:top w:val="nil"/>
              <w:left w:val="nil"/>
              <w:bottom w:val="single" w:sz="4" w:space="0" w:color="auto"/>
              <w:right w:val="single" w:sz="4" w:space="0" w:color="auto"/>
            </w:tcBorders>
            <w:shd w:val="clear" w:color="000000" w:fill="FFFFFF"/>
            <w:noWrap/>
            <w:vAlign w:val="center"/>
            <w:hideMark/>
          </w:tcPr>
          <w:p w:rsidR="00E66D92" w:rsidRPr="00DA497E" w:rsidRDefault="00506FC1"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3467BD">
              <w:rPr>
                <w:rFonts w:ascii="宋体" w:eastAsia="宋体" w:hAnsi="宋体" w:cs="Arial" w:hint="eastAsia"/>
                <w:color w:val="000000"/>
                <w:kern w:val="0"/>
                <w:sz w:val="20"/>
                <w:szCs w:val="20"/>
              </w:rPr>
              <w:t>.72</w:t>
            </w:r>
            <w:r w:rsidR="00E66D92"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781" w:type="dxa"/>
            <w:tcBorders>
              <w:top w:val="nil"/>
              <w:left w:val="nil"/>
              <w:bottom w:val="single" w:sz="4" w:space="0" w:color="auto"/>
              <w:right w:val="single" w:sz="4" w:space="0" w:color="auto"/>
            </w:tcBorders>
            <w:shd w:val="clear" w:color="000000" w:fill="FFFFFF"/>
            <w:noWrap/>
            <w:vAlign w:val="center"/>
            <w:hideMark/>
          </w:tcPr>
          <w:p w:rsidR="00E66D92" w:rsidRPr="00DA497E" w:rsidRDefault="00506FC1"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w:t>
            </w:r>
            <w:r w:rsidR="003467BD">
              <w:rPr>
                <w:rFonts w:ascii="宋体" w:eastAsia="宋体" w:hAnsi="宋体" w:cs="Arial" w:hint="eastAsia"/>
                <w:color w:val="000000"/>
                <w:kern w:val="0"/>
                <w:sz w:val="20"/>
                <w:szCs w:val="20"/>
              </w:rPr>
              <w:t>.10</w:t>
            </w:r>
            <w:r w:rsidR="00E66D92"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781" w:type="dxa"/>
            <w:tcBorders>
              <w:top w:val="nil"/>
              <w:left w:val="nil"/>
              <w:bottom w:val="single" w:sz="4" w:space="0" w:color="auto"/>
              <w:right w:val="single" w:sz="4" w:space="0" w:color="auto"/>
            </w:tcBorders>
            <w:shd w:val="clear" w:color="000000" w:fill="FFFFFF"/>
            <w:noWrap/>
            <w:vAlign w:val="center"/>
            <w:hideMark/>
          </w:tcPr>
          <w:p w:rsidR="00E66D92" w:rsidRPr="00DA497E" w:rsidRDefault="003467BD"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0.4</w:t>
            </w:r>
            <w:r w:rsidR="00E66D92">
              <w:rPr>
                <w:rFonts w:ascii="宋体" w:eastAsia="宋体" w:hAnsi="宋体" w:cs="Arial" w:hint="eastAsia"/>
                <w:color w:val="000000"/>
                <w:kern w:val="0"/>
                <w:sz w:val="20"/>
                <w:szCs w:val="20"/>
              </w:rPr>
              <w:t>0</w:t>
            </w:r>
            <w:r w:rsidR="00E66D92"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781" w:type="dxa"/>
            <w:tcBorders>
              <w:top w:val="nil"/>
              <w:left w:val="nil"/>
              <w:bottom w:val="single" w:sz="4" w:space="0" w:color="auto"/>
              <w:right w:val="single" w:sz="4" w:space="0" w:color="auto"/>
            </w:tcBorders>
            <w:shd w:val="clear" w:color="000000" w:fill="FFFFFF"/>
            <w:noWrap/>
            <w:vAlign w:val="center"/>
            <w:hideMark/>
          </w:tcPr>
          <w:p w:rsidR="00E66D92" w:rsidRPr="00DA497E" w:rsidRDefault="00506FC1"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0.61</w:t>
            </w:r>
            <w:r w:rsidR="00E66D92"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781" w:type="dxa"/>
            <w:tcBorders>
              <w:top w:val="nil"/>
              <w:left w:val="nil"/>
              <w:bottom w:val="single" w:sz="4" w:space="0" w:color="auto"/>
              <w:right w:val="single" w:sz="4" w:space="0" w:color="auto"/>
            </w:tcBorders>
            <w:shd w:val="clear" w:color="000000" w:fill="FFFFFF"/>
            <w:noWrap/>
            <w:vAlign w:val="center"/>
            <w:hideMark/>
          </w:tcPr>
          <w:p w:rsidR="00E66D92" w:rsidRPr="00DA497E" w:rsidRDefault="00506FC1"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6.95</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781" w:type="dxa"/>
            <w:tcBorders>
              <w:top w:val="nil"/>
              <w:left w:val="nil"/>
              <w:bottom w:val="single" w:sz="4" w:space="0" w:color="auto"/>
              <w:right w:val="single" w:sz="4" w:space="0" w:color="auto"/>
            </w:tcBorders>
            <w:shd w:val="clear" w:color="000000" w:fill="FFFFFF"/>
            <w:noWrap/>
            <w:vAlign w:val="center"/>
            <w:hideMark/>
          </w:tcPr>
          <w:p w:rsidR="00E66D92" w:rsidRPr="00DA497E" w:rsidRDefault="006A5316"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4.27</w:t>
            </w:r>
            <w:r w:rsidR="00E66D92"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781" w:type="dxa"/>
            <w:tcBorders>
              <w:top w:val="nil"/>
              <w:left w:val="nil"/>
              <w:bottom w:val="single" w:sz="4" w:space="0" w:color="auto"/>
              <w:right w:val="single" w:sz="4" w:space="0" w:color="auto"/>
            </w:tcBorders>
            <w:shd w:val="clear" w:color="000000" w:fill="FFFFFF"/>
            <w:noWrap/>
            <w:vAlign w:val="center"/>
            <w:hideMark/>
          </w:tcPr>
          <w:p w:rsidR="00E66D92" w:rsidRPr="00DA497E" w:rsidRDefault="00506FC1"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23.30</w:t>
            </w:r>
            <w:r w:rsidR="00E66D92"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781" w:type="dxa"/>
            <w:tcBorders>
              <w:top w:val="nil"/>
              <w:left w:val="nil"/>
              <w:bottom w:val="single" w:sz="4" w:space="0" w:color="auto"/>
              <w:right w:val="single" w:sz="4" w:space="0" w:color="auto"/>
            </w:tcBorders>
            <w:shd w:val="clear" w:color="000000" w:fill="FFFFFF"/>
            <w:noWrap/>
            <w:vAlign w:val="center"/>
            <w:hideMark/>
          </w:tcPr>
          <w:p w:rsidR="00E66D92" w:rsidRPr="00DA497E" w:rsidRDefault="00506FC1"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5.6</w:t>
            </w:r>
            <w:r w:rsidR="003467BD">
              <w:rPr>
                <w:rFonts w:ascii="宋体" w:eastAsia="宋体" w:hAnsi="宋体" w:cs="Arial" w:hint="eastAsia"/>
                <w:color w:val="000000"/>
                <w:kern w:val="0"/>
                <w:sz w:val="20"/>
                <w:szCs w:val="20"/>
              </w:rPr>
              <w:t>5</w:t>
            </w:r>
            <w:r w:rsidR="00E66D92"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781" w:type="dxa"/>
            <w:tcBorders>
              <w:top w:val="nil"/>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781" w:type="dxa"/>
            <w:tcBorders>
              <w:top w:val="nil"/>
              <w:left w:val="nil"/>
              <w:bottom w:val="single" w:sz="4" w:space="0" w:color="auto"/>
              <w:right w:val="single" w:sz="4" w:space="0" w:color="auto"/>
            </w:tcBorders>
            <w:shd w:val="clear" w:color="000000" w:fill="FFFFFF"/>
            <w:noWrap/>
            <w:vAlign w:val="center"/>
            <w:hideMark/>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3467BD"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3.58</w:t>
            </w:r>
            <w:r w:rsidR="00E66D92"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506FC1"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w:t>
            </w:r>
            <w:r w:rsidR="00E66D92">
              <w:rPr>
                <w:rFonts w:ascii="宋体" w:eastAsia="宋体" w:hAnsi="宋体" w:cs="Arial" w:hint="eastAsia"/>
                <w:color w:val="000000"/>
                <w:kern w:val="0"/>
                <w:sz w:val="20"/>
                <w:szCs w:val="20"/>
              </w:rPr>
              <w:t>.00</w:t>
            </w:r>
            <w:r w:rsidR="00E66D92"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506FC1"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w:t>
            </w:r>
            <w:r w:rsidR="003467BD">
              <w:rPr>
                <w:rFonts w:ascii="宋体" w:eastAsia="宋体" w:hAnsi="宋体" w:cs="Arial" w:hint="eastAsia"/>
                <w:color w:val="000000"/>
                <w:kern w:val="0"/>
                <w:sz w:val="20"/>
                <w:szCs w:val="20"/>
              </w:rPr>
              <w:t>.00</w:t>
            </w:r>
            <w:r w:rsidR="00E66D92"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3467BD" w:rsidP="00506FC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506FC1">
              <w:rPr>
                <w:rFonts w:ascii="宋体" w:eastAsia="宋体" w:hAnsi="宋体" w:cs="Arial" w:hint="eastAsia"/>
                <w:color w:val="000000"/>
                <w:kern w:val="0"/>
                <w:sz w:val="20"/>
                <w:szCs w:val="20"/>
              </w:rPr>
              <w:t>08</w:t>
            </w:r>
            <w:r w:rsidR="00E66D92"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7.50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506FC1"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13.64</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[503]机关资本性支出（一）</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6A5316"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27.67</w:t>
            </w:r>
            <w:r w:rsidR="00E66D92"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6A5316"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27.67</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6A5316"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92.24</w:t>
            </w:r>
            <w:r w:rsidR="00E66D92"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6A5316"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13.52</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3467BD"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w:t>
            </w:r>
            <w:r w:rsidR="006A5316">
              <w:rPr>
                <w:rFonts w:ascii="宋体" w:eastAsia="宋体" w:hAnsi="宋体" w:cs="Arial" w:hint="eastAsia"/>
                <w:color w:val="000000"/>
                <w:kern w:val="0"/>
                <w:sz w:val="20"/>
                <w:szCs w:val="20"/>
              </w:rPr>
              <w:t>61</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6A5316"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67.11</w:t>
            </w:r>
            <w:r w:rsidR="00E66D92" w:rsidRPr="00DA497E">
              <w:rPr>
                <w:rFonts w:ascii="宋体" w:eastAsia="宋体" w:hAnsi="宋体" w:cs="Arial" w:hint="eastAsia"/>
                <w:color w:val="000000"/>
                <w:kern w:val="0"/>
                <w:sz w:val="20"/>
                <w:szCs w:val="20"/>
              </w:rPr>
              <w:t xml:space="preserve">　</w:t>
            </w:r>
          </w:p>
        </w:tc>
      </w:tr>
      <w:tr w:rsidR="00E66D92" w:rsidRPr="00DA497E" w:rsidTr="00E66D9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781" w:type="dxa"/>
            <w:tcBorders>
              <w:top w:val="nil"/>
              <w:left w:val="nil"/>
              <w:bottom w:val="single" w:sz="4" w:space="0" w:color="auto"/>
              <w:right w:val="single" w:sz="4" w:space="0" w:color="auto"/>
            </w:tcBorders>
            <w:shd w:val="clear" w:color="000000" w:fill="FFFFFF"/>
            <w:noWrap/>
            <w:vAlign w:val="center"/>
          </w:tcPr>
          <w:p w:rsidR="00E66D92" w:rsidRPr="00DA497E" w:rsidRDefault="00E66D92"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bl>
    <w:p w:rsidR="00505B4A" w:rsidRDefault="00505B4A"/>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9B3A53" w:rsidP="006A531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6A5316">
              <w:rPr>
                <w:rFonts w:ascii="宋体" w:eastAsia="宋体" w:hAnsi="宋体" w:cs="Arial" w:hint="eastAsia"/>
                <w:color w:val="000000"/>
                <w:kern w:val="0"/>
                <w:sz w:val="20"/>
                <w:szCs w:val="20"/>
              </w:rPr>
              <w:t>8</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6A531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2988</w:t>
            </w:r>
            <w:r w:rsidR="00742DEF">
              <w:rPr>
                <w:rFonts w:ascii="宋体" w:eastAsia="宋体" w:hAnsi="宋体" w:cs="Arial" w:hint="eastAsia"/>
                <w:color w:val="000000"/>
                <w:kern w:val="0"/>
                <w:sz w:val="20"/>
                <w:szCs w:val="20"/>
              </w:rPr>
              <w:t>.00</w:t>
            </w:r>
            <w:r w:rsidR="0048089B" w:rsidRPr="0048089B">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48089B">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lastRenderedPageBreak/>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6A5316"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2988</w:t>
            </w:r>
            <w:r w:rsidR="00742DEF">
              <w:rPr>
                <w:rFonts w:ascii="宋体" w:eastAsia="宋体" w:hAnsi="宋体" w:cs="Arial" w:hint="eastAsia"/>
                <w:color w:val="000000"/>
                <w:kern w:val="0"/>
                <w:sz w:val="20"/>
                <w:szCs w:val="20"/>
              </w:rPr>
              <w:t>.00</w:t>
            </w:r>
            <w:r w:rsidR="00742DEF"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6A5316"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2988</w:t>
            </w:r>
            <w:r w:rsidR="00742DEF">
              <w:rPr>
                <w:rFonts w:ascii="宋体" w:eastAsia="宋体" w:hAnsi="宋体" w:cs="Arial" w:hint="eastAsia"/>
                <w:color w:val="000000"/>
                <w:kern w:val="0"/>
                <w:sz w:val="20"/>
                <w:szCs w:val="20"/>
              </w:rPr>
              <w:t>.00</w:t>
            </w:r>
            <w:r w:rsidR="00742DEF"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42DEF"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48089B" w:rsidRDefault="00742DEF"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742DEF" w:rsidRPr="00DA497E" w:rsidRDefault="00742DEF" w:rsidP="00AA4BA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DA32D8"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217</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DA32D8" w:rsidP="00640A5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w:t>
            </w:r>
            <w:r w:rsidR="00640A5B">
              <w:rPr>
                <w:rFonts w:ascii="宋体" w:eastAsia="宋体" w:hAnsi="宋体" w:cs="Arial" w:hint="eastAsia"/>
                <w:color w:val="000000"/>
                <w:kern w:val="0"/>
                <w:sz w:val="20"/>
                <w:szCs w:val="20"/>
              </w:rPr>
              <w:t>58</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42DEF"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7.50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42DEF"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42DEF"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7.50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42DEF"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42DEF"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7.50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DA32D8" w:rsidP="00640A5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640A5B">
              <w:rPr>
                <w:rFonts w:ascii="宋体" w:eastAsia="宋体" w:hAnsi="宋体" w:cs="Arial" w:hint="eastAsia"/>
                <w:color w:val="000000"/>
                <w:kern w:val="0"/>
                <w:sz w:val="20"/>
                <w:szCs w:val="20"/>
              </w:rPr>
              <w:t>08</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lastRenderedPageBreak/>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B44896"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2017</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94420"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94420"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94420"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tbl>
      <w:tblPr>
        <w:tblW w:w="9640" w:type="dxa"/>
        <w:tblInd w:w="-176" w:type="dxa"/>
        <w:tblLayout w:type="fixed"/>
        <w:tblLook w:val="04A0"/>
      </w:tblPr>
      <w:tblGrid>
        <w:gridCol w:w="2978"/>
        <w:gridCol w:w="307"/>
        <w:gridCol w:w="1016"/>
        <w:gridCol w:w="1016"/>
        <w:gridCol w:w="1016"/>
        <w:gridCol w:w="816"/>
        <w:gridCol w:w="816"/>
        <w:gridCol w:w="816"/>
        <w:gridCol w:w="859"/>
      </w:tblGrid>
      <w:tr w:rsidR="005778D8" w:rsidRPr="00A217B1" w:rsidTr="005778D8">
        <w:trPr>
          <w:trHeight w:val="429"/>
        </w:trPr>
        <w:tc>
          <w:tcPr>
            <w:tcW w:w="3285" w:type="dxa"/>
            <w:gridSpan w:val="2"/>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1016"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1016"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1016"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816"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816"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816"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859" w:type="dxa"/>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5778D8">
        <w:trPr>
          <w:trHeight w:val="533"/>
        </w:trPr>
        <w:tc>
          <w:tcPr>
            <w:tcW w:w="9640" w:type="dxa"/>
            <w:gridSpan w:val="9"/>
            <w:tcBorders>
              <w:top w:val="nil"/>
              <w:left w:val="nil"/>
              <w:bottom w:val="nil"/>
              <w:right w:val="nil"/>
            </w:tcBorders>
            <w:shd w:val="clear" w:color="auto" w:fill="auto"/>
            <w:noWrap/>
            <w:vAlign w:val="center"/>
            <w:hideMark/>
          </w:tcPr>
          <w:p w:rsidR="00A217B1" w:rsidRPr="00A217B1" w:rsidRDefault="005778D8" w:rsidP="00640A5B">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w:t>
            </w:r>
            <w:r w:rsidR="00640A5B">
              <w:rPr>
                <w:rFonts w:ascii="宋体" w:eastAsia="宋体" w:hAnsi="宋体" w:cs="Arial" w:hint="eastAsia"/>
                <w:b/>
                <w:bCs/>
                <w:kern w:val="0"/>
                <w:sz w:val="28"/>
                <w:szCs w:val="28"/>
              </w:rPr>
              <w:t>8</w:t>
            </w:r>
            <w:r w:rsidR="00A217B1" w:rsidRPr="00A217B1">
              <w:rPr>
                <w:rFonts w:ascii="宋体" w:eastAsia="宋体" w:hAnsi="宋体" w:cs="Arial" w:hint="eastAsia"/>
                <w:b/>
                <w:bCs/>
                <w:kern w:val="0"/>
                <w:sz w:val="28"/>
                <w:szCs w:val="28"/>
              </w:rPr>
              <w:t>年部门预算基本支出预算表</w:t>
            </w:r>
          </w:p>
        </w:tc>
      </w:tr>
      <w:tr w:rsidR="00A217B1" w:rsidRPr="00A217B1" w:rsidTr="005778D8">
        <w:trPr>
          <w:trHeight w:val="429"/>
        </w:trPr>
        <w:tc>
          <w:tcPr>
            <w:tcW w:w="7965" w:type="dxa"/>
            <w:gridSpan w:val="7"/>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p>
        </w:tc>
        <w:tc>
          <w:tcPr>
            <w:tcW w:w="816" w:type="dxa"/>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859" w:type="dxa"/>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640A5B">
        <w:trPr>
          <w:trHeight w:val="416"/>
        </w:trPr>
        <w:tc>
          <w:tcPr>
            <w:tcW w:w="29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132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366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8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8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5778D8" w:rsidRPr="00A217B1" w:rsidTr="00640A5B">
        <w:trPr>
          <w:trHeight w:val="640"/>
        </w:trPr>
        <w:tc>
          <w:tcPr>
            <w:tcW w:w="2978" w:type="dxa"/>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1323" w:type="dxa"/>
            <w:gridSpan w:val="2"/>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1016" w:type="dxa"/>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1016" w:type="dxa"/>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816" w:type="dxa"/>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816" w:type="dxa"/>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816" w:type="dxa"/>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859" w:type="dxa"/>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5778D8" w:rsidRPr="00A217B1" w:rsidTr="00640A5B">
        <w:trPr>
          <w:trHeight w:val="457"/>
        </w:trPr>
        <w:tc>
          <w:tcPr>
            <w:tcW w:w="2978" w:type="dxa"/>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5778D8"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大埔县畜牧兽医局</w:t>
            </w:r>
          </w:p>
        </w:tc>
        <w:tc>
          <w:tcPr>
            <w:tcW w:w="1323" w:type="dxa"/>
            <w:gridSpan w:val="2"/>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816" w:type="dxa"/>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859" w:type="dxa"/>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5778D8" w:rsidRPr="00A217B1" w:rsidTr="00640A5B">
        <w:trPr>
          <w:trHeight w:val="416"/>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1323" w:type="dxa"/>
            <w:gridSpan w:val="2"/>
            <w:tcBorders>
              <w:top w:val="nil"/>
              <w:left w:val="nil"/>
              <w:bottom w:val="single" w:sz="4" w:space="0" w:color="auto"/>
              <w:right w:val="single" w:sz="4" w:space="0" w:color="auto"/>
            </w:tcBorders>
            <w:shd w:val="clear" w:color="auto" w:fill="auto"/>
            <w:noWrap/>
            <w:vAlign w:val="center"/>
            <w:hideMark/>
          </w:tcPr>
          <w:p w:rsidR="00A217B1" w:rsidRPr="00A217B1" w:rsidRDefault="00A217B1" w:rsidP="00640A5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640A5B">
              <w:rPr>
                <w:rFonts w:ascii="宋体" w:eastAsia="宋体" w:hAnsi="宋体" w:cs="Arial" w:hint="eastAsia"/>
                <w:kern w:val="0"/>
                <w:sz w:val="20"/>
                <w:szCs w:val="20"/>
              </w:rPr>
              <w:t>3414.45</w:t>
            </w:r>
          </w:p>
        </w:tc>
        <w:tc>
          <w:tcPr>
            <w:tcW w:w="1016" w:type="dxa"/>
            <w:tcBorders>
              <w:top w:val="nil"/>
              <w:left w:val="nil"/>
              <w:bottom w:val="single" w:sz="4" w:space="0" w:color="auto"/>
              <w:right w:val="single" w:sz="4" w:space="0" w:color="auto"/>
            </w:tcBorders>
            <w:shd w:val="clear" w:color="auto" w:fill="auto"/>
            <w:noWrap/>
            <w:vAlign w:val="center"/>
            <w:hideMark/>
          </w:tcPr>
          <w:p w:rsidR="00A217B1" w:rsidRPr="00A217B1" w:rsidRDefault="00640A5B" w:rsidP="00640A5B">
            <w:pPr>
              <w:widowControl/>
              <w:jc w:val="center"/>
              <w:rPr>
                <w:rFonts w:ascii="宋体" w:eastAsia="宋体" w:hAnsi="宋体" w:cs="Arial"/>
                <w:kern w:val="0"/>
                <w:sz w:val="20"/>
                <w:szCs w:val="20"/>
              </w:rPr>
            </w:pPr>
            <w:r>
              <w:rPr>
                <w:rFonts w:ascii="宋体" w:eastAsia="宋体" w:hAnsi="宋体" w:cs="Arial" w:hint="eastAsia"/>
                <w:kern w:val="0"/>
                <w:sz w:val="20"/>
                <w:szCs w:val="20"/>
              </w:rPr>
              <w:t>3414.45</w:t>
            </w:r>
          </w:p>
        </w:tc>
        <w:tc>
          <w:tcPr>
            <w:tcW w:w="1016" w:type="dxa"/>
            <w:tcBorders>
              <w:top w:val="nil"/>
              <w:left w:val="nil"/>
              <w:bottom w:val="single" w:sz="4" w:space="0" w:color="auto"/>
              <w:right w:val="single" w:sz="4" w:space="0" w:color="auto"/>
            </w:tcBorders>
            <w:shd w:val="clear" w:color="auto" w:fill="auto"/>
            <w:noWrap/>
            <w:vAlign w:val="center"/>
            <w:hideMark/>
          </w:tcPr>
          <w:p w:rsidR="00A217B1" w:rsidRPr="00A217B1" w:rsidRDefault="00640A5B" w:rsidP="00B44896">
            <w:pPr>
              <w:widowControl/>
              <w:jc w:val="left"/>
              <w:rPr>
                <w:rFonts w:ascii="宋体" w:eastAsia="宋体" w:hAnsi="宋体" w:cs="Arial"/>
                <w:kern w:val="0"/>
                <w:sz w:val="20"/>
                <w:szCs w:val="20"/>
              </w:rPr>
            </w:pPr>
            <w:r>
              <w:rPr>
                <w:rFonts w:ascii="宋体" w:eastAsia="宋体" w:hAnsi="宋体" w:cs="Arial" w:hint="eastAsia"/>
                <w:kern w:val="0"/>
                <w:sz w:val="20"/>
                <w:szCs w:val="20"/>
              </w:rPr>
              <w:t>3414.45</w:t>
            </w:r>
          </w:p>
        </w:tc>
        <w:tc>
          <w:tcPr>
            <w:tcW w:w="816" w:type="dxa"/>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5778D8">
              <w:rPr>
                <w:rFonts w:ascii="宋体" w:eastAsia="宋体" w:hAnsi="宋体" w:cs="Arial" w:hint="eastAsia"/>
                <w:kern w:val="0"/>
                <w:sz w:val="20"/>
                <w:szCs w:val="20"/>
              </w:rPr>
              <w:t>0.00</w:t>
            </w:r>
          </w:p>
        </w:tc>
        <w:tc>
          <w:tcPr>
            <w:tcW w:w="816" w:type="dxa"/>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5778D8">
              <w:rPr>
                <w:rFonts w:ascii="宋体" w:eastAsia="宋体" w:hAnsi="宋体" w:cs="Arial" w:hint="eastAsia"/>
                <w:kern w:val="0"/>
                <w:sz w:val="20"/>
                <w:szCs w:val="20"/>
              </w:rPr>
              <w:t>0.00</w:t>
            </w:r>
          </w:p>
        </w:tc>
        <w:tc>
          <w:tcPr>
            <w:tcW w:w="816" w:type="dxa"/>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5778D8">
              <w:rPr>
                <w:rFonts w:ascii="宋体" w:eastAsia="宋体" w:hAnsi="宋体" w:cs="Arial" w:hint="eastAsia"/>
                <w:kern w:val="0"/>
                <w:sz w:val="20"/>
                <w:szCs w:val="20"/>
              </w:rPr>
              <w:t>0.00</w:t>
            </w:r>
          </w:p>
        </w:tc>
        <w:tc>
          <w:tcPr>
            <w:tcW w:w="859" w:type="dxa"/>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5778D8">
              <w:rPr>
                <w:rFonts w:ascii="宋体" w:eastAsia="宋体" w:hAnsi="宋体" w:cs="Arial" w:hint="eastAsia"/>
                <w:kern w:val="0"/>
                <w:sz w:val="20"/>
                <w:szCs w:val="20"/>
              </w:rPr>
              <w:t>0.00</w:t>
            </w:r>
          </w:p>
        </w:tc>
      </w:tr>
      <w:tr w:rsidR="005778D8" w:rsidRPr="00A217B1" w:rsidTr="00640A5B">
        <w:trPr>
          <w:trHeight w:val="42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1323" w:type="dxa"/>
            <w:gridSpan w:val="2"/>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859" w:type="dxa"/>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5778D8" w:rsidRPr="00A217B1" w:rsidTr="00640A5B">
        <w:trPr>
          <w:trHeight w:val="42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1323" w:type="dxa"/>
            <w:gridSpan w:val="2"/>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859" w:type="dxa"/>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381"/>
        <w:gridCol w:w="916"/>
        <w:gridCol w:w="916"/>
        <w:gridCol w:w="871"/>
        <w:gridCol w:w="935"/>
        <w:gridCol w:w="1139"/>
        <w:gridCol w:w="871"/>
        <w:gridCol w:w="743"/>
        <w:gridCol w:w="807"/>
      </w:tblGrid>
      <w:tr w:rsidR="00D55796"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5778D8" w:rsidP="009B3A53">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w:t>
            </w:r>
            <w:r w:rsidR="00640A5B">
              <w:rPr>
                <w:rFonts w:ascii="宋体" w:eastAsia="宋体" w:hAnsi="宋体" w:cs="Arial" w:hint="eastAsia"/>
                <w:b/>
                <w:bCs/>
                <w:color w:val="000000"/>
                <w:kern w:val="0"/>
                <w:sz w:val="28"/>
                <w:szCs w:val="28"/>
              </w:rPr>
              <w:t>8</w:t>
            </w:r>
            <w:r w:rsidR="00B33320" w:rsidRPr="00B33320">
              <w:rPr>
                <w:rFonts w:ascii="宋体" w:eastAsia="宋体" w:hAnsi="宋体" w:cs="Arial" w:hint="eastAsia"/>
                <w:b/>
                <w:bCs/>
                <w:color w:val="000000"/>
                <w:kern w:val="0"/>
                <w:sz w:val="28"/>
                <w:szCs w:val="28"/>
              </w:rPr>
              <w:t>年部门预算项目支出及其他支出预算表</w:t>
            </w:r>
          </w:p>
        </w:tc>
      </w:tr>
      <w:tr w:rsidR="00D55796"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D55796"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D55796"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D55796"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其他资本性支出</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D55796"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5778D8"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大埔县畜牧兽医局</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D55796"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640A5B"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w:t>
            </w:r>
            <w:r w:rsidR="009B3A53">
              <w:rPr>
                <w:rFonts w:ascii="宋体" w:eastAsia="宋体" w:hAnsi="宋体" w:cs="Arial" w:hint="eastAsia"/>
                <w:color w:val="000000"/>
                <w:kern w:val="0"/>
                <w:sz w:val="20"/>
                <w:szCs w:val="20"/>
              </w:rPr>
              <w:t>88.00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640A5B"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w:t>
            </w:r>
            <w:r w:rsidR="00D55796">
              <w:rPr>
                <w:rFonts w:ascii="宋体" w:eastAsia="宋体" w:hAnsi="宋体" w:cs="Arial" w:hint="eastAsia"/>
                <w:color w:val="000000"/>
                <w:kern w:val="0"/>
                <w:sz w:val="20"/>
                <w:szCs w:val="20"/>
              </w:rPr>
              <w:t>88.00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D55796"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D55796"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FE1D35"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w:t>
            </w:r>
            <w:r w:rsidR="00D55796">
              <w:rPr>
                <w:rFonts w:ascii="宋体" w:eastAsia="宋体" w:hAnsi="宋体" w:cs="Arial" w:hint="eastAsia"/>
                <w:color w:val="000000"/>
                <w:kern w:val="0"/>
                <w:sz w:val="20"/>
                <w:szCs w:val="20"/>
              </w:rPr>
              <w:t>88.00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D55796"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D55796"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D55796">
              <w:rPr>
                <w:rFonts w:ascii="宋体" w:eastAsia="宋体" w:hAnsi="宋体" w:cs="Arial" w:hint="eastAsia"/>
                <w:color w:val="000000"/>
                <w:kern w:val="0"/>
                <w:sz w:val="20"/>
                <w:szCs w:val="20"/>
              </w:rPr>
              <w:t>0.00</w:t>
            </w:r>
          </w:p>
        </w:tc>
      </w:tr>
      <w:tr w:rsidR="00D55796"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D55796"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505B4A" w:rsidRPr="00E55C4C" w:rsidRDefault="003F7E37" w:rsidP="00E55C4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w:t>
      </w:r>
      <w:r w:rsidR="005778D8">
        <w:rPr>
          <w:rFonts w:ascii="方正小标宋简体" w:eastAsia="方正小标宋简体" w:hAnsi="方正小标宋简体" w:cs="方正小标宋简体" w:hint="eastAsia"/>
          <w:sz w:val="44"/>
          <w:szCs w:val="44"/>
        </w:rPr>
        <w:t xml:space="preserve">  201</w:t>
      </w:r>
      <w:r w:rsidR="006B67EE">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年部门预算情况说明</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5778D8">
      <w:pPr>
        <w:ind w:firstLine="640"/>
        <w:rPr>
          <w:rFonts w:ascii="黑体" w:eastAsia="黑体" w:hAnsi="黑体" w:cs="黑体"/>
          <w:sz w:val="32"/>
          <w:szCs w:val="32"/>
        </w:rPr>
      </w:pPr>
      <w:r>
        <w:rPr>
          <w:rFonts w:ascii="仿宋_GB2312" w:eastAsia="仿宋_GB2312" w:hAnsi="仿宋_GB2312" w:cs="仿宋_GB2312" w:hint="eastAsia"/>
          <w:sz w:val="32"/>
          <w:szCs w:val="32"/>
        </w:rPr>
        <w:t>201</w:t>
      </w:r>
      <w:r w:rsidR="009F22F5">
        <w:rPr>
          <w:rFonts w:ascii="仿宋_GB2312" w:eastAsia="仿宋_GB2312" w:hAnsi="仿宋_GB2312" w:cs="仿宋_GB2312" w:hint="eastAsia"/>
          <w:sz w:val="32"/>
          <w:szCs w:val="32"/>
        </w:rPr>
        <w:t>7</w:t>
      </w:r>
      <w:r w:rsidR="003F7E37">
        <w:rPr>
          <w:rFonts w:ascii="仿宋_GB2312" w:eastAsia="仿宋_GB2312" w:hAnsi="仿宋_GB2312" w:cs="仿宋_GB2312" w:hint="eastAsia"/>
          <w:sz w:val="32"/>
          <w:szCs w:val="32"/>
        </w:rPr>
        <w:t>年本部门收入预算</w:t>
      </w:r>
      <w:r w:rsidR="006B67EE">
        <w:rPr>
          <w:rFonts w:ascii="仿宋_GB2312" w:eastAsia="仿宋_GB2312" w:hAnsi="仿宋_GB2312" w:cs="仿宋_GB2312" w:hint="eastAsia"/>
          <w:sz w:val="32"/>
          <w:szCs w:val="32"/>
        </w:rPr>
        <w:t>3414.45</w:t>
      </w:r>
      <w:r>
        <w:rPr>
          <w:rFonts w:ascii="仿宋_GB2312" w:eastAsia="仿宋_GB2312" w:hAnsi="仿宋_GB2312" w:cs="仿宋_GB2312" w:hint="eastAsia"/>
          <w:sz w:val="32"/>
          <w:szCs w:val="32"/>
        </w:rPr>
        <w:t>万元，比上年</w:t>
      </w:r>
      <w:r w:rsidR="009F22F5">
        <w:rPr>
          <w:rFonts w:ascii="仿宋_GB2312" w:eastAsia="仿宋_GB2312" w:hAnsi="仿宋_GB2312" w:cs="仿宋_GB2312" w:hint="eastAsia"/>
          <w:sz w:val="32"/>
          <w:szCs w:val="32"/>
        </w:rPr>
        <w:t>增加</w:t>
      </w:r>
      <w:r w:rsidR="006B67EE">
        <w:rPr>
          <w:rFonts w:ascii="仿宋_GB2312" w:eastAsia="仿宋_GB2312" w:hAnsi="仿宋_GB2312" w:cs="仿宋_GB2312" w:hint="eastAsia"/>
          <w:sz w:val="32"/>
          <w:szCs w:val="32"/>
        </w:rPr>
        <w:t>2851.85</w:t>
      </w:r>
      <w:r>
        <w:rPr>
          <w:rFonts w:ascii="仿宋_GB2312" w:eastAsia="仿宋_GB2312" w:hAnsi="仿宋_GB2312" w:cs="仿宋_GB2312" w:hint="eastAsia"/>
          <w:sz w:val="32"/>
          <w:szCs w:val="32"/>
        </w:rPr>
        <w:t>万元，</w:t>
      </w:r>
      <w:r w:rsidR="009F22F5">
        <w:rPr>
          <w:rFonts w:ascii="仿宋_GB2312" w:eastAsia="仿宋_GB2312" w:hAnsi="仿宋_GB2312" w:cs="仿宋_GB2312" w:hint="eastAsia"/>
          <w:sz w:val="32"/>
          <w:szCs w:val="32"/>
        </w:rPr>
        <w:t>增长</w:t>
      </w:r>
      <w:r w:rsidR="006B67EE">
        <w:rPr>
          <w:rFonts w:ascii="仿宋_GB2312" w:eastAsia="仿宋_GB2312" w:hAnsi="仿宋_GB2312" w:cs="仿宋_GB2312" w:hint="eastAsia"/>
          <w:sz w:val="32"/>
          <w:szCs w:val="32"/>
        </w:rPr>
        <w:t>506.91</w:t>
      </w:r>
      <w:r w:rsidR="003F7E37">
        <w:rPr>
          <w:rFonts w:ascii="仿宋_GB2312" w:eastAsia="仿宋_GB2312" w:hAnsi="仿宋_GB2312" w:cs="仿宋_GB2312" w:hint="eastAsia"/>
          <w:sz w:val="32"/>
          <w:szCs w:val="32"/>
        </w:rPr>
        <w:t>%</w:t>
      </w:r>
      <w:r w:rsidR="006E51F1">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；支出预算</w:t>
      </w:r>
      <w:r w:rsidR="006B67EE">
        <w:rPr>
          <w:rFonts w:ascii="仿宋_GB2312" w:eastAsia="仿宋_GB2312" w:hAnsi="仿宋_GB2312" w:cs="仿宋_GB2312" w:hint="eastAsia"/>
          <w:sz w:val="32"/>
          <w:szCs w:val="32"/>
        </w:rPr>
        <w:t>3414.45</w:t>
      </w:r>
      <w:r w:rsidR="006E51F1">
        <w:rPr>
          <w:rFonts w:ascii="仿宋_GB2312" w:eastAsia="仿宋_GB2312" w:hAnsi="仿宋_GB2312" w:cs="仿宋_GB2312" w:hint="eastAsia"/>
          <w:sz w:val="32"/>
          <w:szCs w:val="32"/>
        </w:rPr>
        <w:t>万元，比上年</w:t>
      </w:r>
      <w:r w:rsidR="009F22F5">
        <w:rPr>
          <w:rFonts w:ascii="仿宋_GB2312" w:eastAsia="仿宋_GB2312" w:hAnsi="仿宋_GB2312" w:cs="仿宋_GB2312" w:hint="eastAsia"/>
          <w:sz w:val="32"/>
          <w:szCs w:val="32"/>
        </w:rPr>
        <w:t>增加</w:t>
      </w:r>
      <w:r w:rsidR="006B67EE">
        <w:rPr>
          <w:rFonts w:ascii="仿宋_GB2312" w:eastAsia="仿宋_GB2312" w:hAnsi="仿宋_GB2312" w:cs="仿宋_GB2312" w:hint="eastAsia"/>
          <w:sz w:val="32"/>
          <w:szCs w:val="32"/>
        </w:rPr>
        <w:t>2851.85</w:t>
      </w:r>
      <w:r w:rsidR="006E51F1">
        <w:rPr>
          <w:rFonts w:ascii="仿宋_GB2312" w:eastAsia="仿宋_GB2312" w:hAnsi="仿宋_GB2312" w:cs="仿宋_GB2312" w:hint="eastAsia"/>
          <w:sz w:val="32"/>
          <w:szCs w:val="32"/>
        </w:rPr>
        <w:t>万元，</w:t>
      </w:r>
      <w:r w:rsidR="009F22F5">
        <w:rPr>
          <w:rFonts w:ascii="仿宋_GB2312" w:eastAsia="仿宋_GB2312" w:hAnsi="仿宋_GB2312" w:cs="仿宋_GB2312" w:hint="eastAsia"/>
          <w:sz w:val="32"/>
          <w:szCs w:val="32"/>
        </w:rPr>
        <w:t>增长</w:t>
      </w:r>
      <w:r w:rsidR="006B67EE">
        <w:rPr>
          <w:rFonts w:ascii="仿宋_GB2312" w:eastAsia="仿宋_GB2312" w:hAnsi="仿宋_GB2312" w:cs="仿宋_GB2312" w:hint="eastAsia"/>
          <w:sz w:val="32"/>
          <w:szCs w:val="32"/>
        </w:rPr>
        <w:t>506.91</w:t>
      </w:r>
      <w:r w:rsidR="009F22F5">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，主要原因是</w:t>
      </w:r>
      <w:r w:rsidR="00FB0FE7">
        <w:rPr>
          <w:rFonts w:ascii="仿宋_GB2312" w:eastAsia="仿宋_GB2312" w:hAnsi="仿宋_GB2312" w:cs="仿宋_GB2312" w:hint="eastAsia"/>
          <w:sz w:val="32"/>
          <w:szCs w:val="32"/>
        </w:rPr>
        <w:t>今年增加</w:t>
      </w:r>
      <w:r w:rsidR="006B67EE">
        <w:rPr>
          <w:rFonts w:ascii="仿宋_GB2312" w:eastAsia="仿宋_GB2312" w:hAnsi="仿宋_GB2312" w:cs="仿宋_GB2312" w:hint="eastAsia"/>
          <w:sz w:val="32"/>
          <w:szCs w:val="32"/>
        </w:rPr>
        <w:t>2900万元的禁养区专项整治经费</w:t>
      </w:r>
      <w:r w:rsidR="00FB0FE7">
        <w:rPr>
          <w:rFonts w:ascii="仿宋_GB2312" w:eastAsia="仿宋_GB2312" w:hAnsi="仿宋_GB2312" w:cs="仿宋_GB2312" w:hint="eastAsia"/>
          <w:sz w:val="32"/>
          <w:szCs w:val="32"/>
        </w:rPr>
        <w:t>。所以收入预算和支出预算</w:t>
      </w:r>
      <w:r w:rsidR="006B67EE">
        <w:rPr>
          <w:rFonts w:ascii="仿宋_GB2312" w:eastAsia="仿宋_GB2312" w:hAnsi="仿宋_GB2312" w:cs="仿宋_GB2312" w:hint="eastAsia"/>
          <w:sz w:val="32"/>
          <w:szCs w:val="32"/>
        </w:rPr>
        <w:t>大副度</w:t>
      </w:r>
      <w:r w:rsidR="00FB0FE7">
        <w:rPr>
          <w:rFonts w:ascii="仿宋_GB2312" w:eastAsia="仿宋_GB2312" w:hAnsi="仿宋_GB2312" w:cs="仿宋_GB2312" w:hint="eastAsia"/>
          <w:sz w:val="32"/>
          <w:szCs w:val="32"/>
        </w:rPr>
        <w:t>增加</w:t>
      </w:r>
      <w:r w:rsidR="006E51F1">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505B4A" w:rsidRDefault="00FB0FE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w:t>
      </w:r>
      <w:r w:rsidR="006B67EE">
        <w:rPr>
          <w:rFonts w:ascii="仿宋_GB2312" w:eastAsia="仿宋_GB2312" w:hAnsi="仿宋_GB2312" w:cs="仿宋_GB2312" w:hint="eastAsia"/>
          <w:sz w:val="32"/>
          <w:szCs w:val="32"/>
        </w:rPr>
        <w:t>8</w:t>
      </w:r>
      <w:r w:rsidR="003F7E37">
        <w:rPr>
          <w:rFonts w:ascii="仿宋_GB2312" w:eastAsia="仿宋_GB2312" w:hAnsi="仿宋_GB2312" w:cs="仿宋_GB2312" w:hint="eastAsia"/>
          <w:sz w:val="32"/>
          <w:szCs w:val="32"/>
        </w:rPr>
        <w:t>年本部门“三公”经费预算安排</w:t>
      </w:r>
      <w:r w:rsidR="006E51F1">
        <w:rPr>
          <w:rFonts w:ascii="仿宋_GB2312" w:eastAsia="仿宋_GB2312" w:hAnsi="仿宋_GB2312" w:cs="仿宋_GB2312" w:hint="eastAsia"/>
          <w:sz w:val="32"/>
          <w:szCs w:val="32"/>
        </w:rPr>
        <w:t>7.5万元，与上年保持不变;无</w:t>
      </w:r>
      <w:r w:rsidR="003F7E37">
        <w:rPr>
          <w:rFonts w:ascii="仿宋_GB2312" w:eastAsia="仿宋_GB2312" w:hAnsi="仿宋_GB2312" w:cs="仿宋_GB2312" w:hint="eastAsia"/>
          <w:sz w:val="32"/>
          <w:szCs w:val="32"/>
        </w:rPr>
        <w:t>因公出国（境）费</w:t>
      </w:r>
      <w:r w:rsidR="006E51F1">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公务用车购置及运行费</w:t>
      </w:r>
      <w:r w:rsidR="006E51F1">
        <w:rPr>
          <w:rFonts w:ascii="仿宋_GB2312" w:eastAsia="仿宋_GB2312" w:hAnsi="仿宋_GB2312" w:cs="仿宋_GB2312" w:hint="eastAsia"/>
          <w:sz w:val="32"/>
          <w:szCs w:val="32"/>
        </w:rPr>
        <w:t>7.5</w:t>
      </w:r>
      <w:r w:rsidR="003F7E37">
        <w:rPr>
          <w:rFonts w:ascii="仿宋_GB2312" w:eastAsia="仿宋_GB2312" w:hAnsi="仿宋_GB2312" w:cs="仿宋_GB2312" w:hint="eastAsia"/>
          <w:sz w:val="32"/>
          <w:szCs w:val="32"/>
        </w:rPr>
        <w:t>万元，</w:t>
      </w:r>
      <w:r w:rsidR="006E51F1">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w:t>
      </w:r>
      <w:r w:rsidR="006E51F1">
        <w:rPr>
          <w:rFonts w:ascii="仿宋_GB2312" w:eastAsia="仿宋_GB2312" w:hAnsi="仿宋_GB2312" w:cs="仿宋_GB2312" w:hint="eastAsia"/>
          <w:sz w:val="32"/>
          <w:szCs w:val="32"/>
        </w:rPr>
        <w:t>无</w:t>
      </w:r>
      <w:r w:rsidR="003F7E37">
        <w:rPr>
          <w:rFonts w:ascii="仿宋_GB2312" w:eastAsia="仿宋_GB2312" w:hAnsi="仿宋_GB2312" w:cs="仿宋_GB2312" w:hint="eastAsia"/>
          <w:sz w:val="32"/>
          <w:szCs w:val="32"/>
        </w:rPr>
        <w:t>公务接待费。</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FB0FE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w:t>
      </w:r>
      <w:r w:rsidR="006B67EE">
        <w:rPr>
          <w:rFonts w:ascii="仿宋_GB2312" w:eastAsia="仿宋_GB2312" w:hAnsi="仿宋_GB2312" w:cs="仿宋_GB2312" w:hint="eastAsia"/>
          <w:sz w:val="32"/>
          <w:szCs w:val="32"/>
        </w:rPr>
        <w:t>8</w:t>
      </w:r>
      <w:r w:rsidR="003F7E37">
        <w:rPr>
          <w:rFonts w:ascii="仿宋_GB2312" w:eastAsia="仿宋_GB2312" w:hAnsi="仿宋_GB2312" w:cs="仿宋_GB2312" w:hint="eastAsia"/>
          <w:sz w:val="32"/>
          <w:szCs w:val="32"/>
        </w:rPr>
        <w:t>年，本部门机关运行经费安排</w:t>
      </w:r>
      <w:r w:rsidR="006B67EE">
        <w:rPr>
          <w:rFonts w:ascii="仿宋_GB2312" w:eastAsia="仿宋_GB2312" w:hAnsi="仿宋_GB2312" w:cs="仿宋_GB2312" w:hint="eastAsia"/>
          <w:sz w:val="32"/>
          <w:szCs w:val="32"/>
        </w:rPr>
        <w:t>3414.45</w:t>
      </w:r>
      <w:r w:rsidR="006A54DE">
        <w:rPr>
          <w:rFonts w:ascii="仿宋_GB2312" w:eastAsia="仿宋_GB2312" w:hAnsi="仿宋_GB2312" w:cs="仿宋_GB2312" w:hint="eastAsia"/>
          <w:sz w:val="32"/>
          <w:szCs w:val="32"/>
        </w:rPr>
        <w:t>万元，比上年</w:t>
      </w:r>
      <w:r>
        <w:rPr>
          <w:rFonts w:ascii="仿宋_GB2312" w:eastAsia="仿宋_GB2312" w:hAnsi="仿宋_GB2312" w:cs="仿宋_GB2312" w:hint="eastAsia"/>
          <w:sz w:val="32"/>
          <w:szCs w:val="32"/>
        </w:rPr>
        <w:t>增加</w:t>
      </w:r>
      <w:r w:rsidR="006B67EE">
        <w:rPr>
          <w:rFonts w:ascii="仿宋_GB2312" w:eastAsia="仿宋_GB2312" w:hAnsi="仿宋_GB2312" w:cs="仿宋_GB2312" w:hint="eastAsia"/>
          <w:sz w:val="32"/>
          <w:szCs w:val="32"/>
        </w:rPr>
        <w:t>2851.85</w:t>
      </w:r>
      <w:r w:rsidR="006A54DE">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增长</w:t>
      </w:r>
      <w:r w:rsidR="006B67EE">
        <w:rPr>
          <w:rFonts w:ascii="仿宋_GB2312" w:eastAsia="仿宋_GB2312" w:hAnsi="仿宋_GB2312" w:cs="仿宋_GB2312" w:hint="eastAsia"/>
          <w:sz w:val="32"/>
          <w:szCs w:val="32"/>
        </w:rPr>
        <w:t>506.91</w:t>
      </w:r>
      <w:r>
        <w:rPr>
          <w:rFonts w:ascii="仿宋_GB2312" w:eastAsia="仿宋_GB2312" w:hAnsi="仿宋_GB2312" w:cs="仿宋_GB2312" w:hint="eastAsia"/>
          <w:sz w:val="32"/>
          <w:szCs w:val="32"/>
        </w:rPr>
        <w:t>%</w:t>
      </w:r>
      <w:r w:rsidR="006B67EE">
        <w:rPr>
          <w:rFonts w:ascii="仿宋_GB2312" w:eastAsia="仿宋_GB2312" w:hAnsi="仿宋_GB2312" w:cs="仿宋_GB2312" w:hint="eastAsia"/>
          <w:sz w:val="32"/>
          <w:szCs w:val="32"/>
        </w:rPr>
        <w:t>，主要原因是今年增加2900万元的禁养区专项整治经费</w:t>
      </w:r>
      <w:r w:rsidR="003F7E37">
        <w:rPr>
          <w:rFonts w:ascii="仿宋_GB2312" w:eastAsia="仿宋_GB2312" w:hAnsi="仿宋_GB2312" w:cs="仿宋_GB2312" w:hint="eastAsia"/>
          <w:sz w:val="32"/>
          <w:szCs w:val="32"/>
        </w:rPr>
        <w:t>。其中：办公费</w:t>
      </w:r>
      <w:r>
        <w:rPr>
          <w:rFonts w:ascii="仿宋_GB2312" w:eastAsia="仿宋_GB2312" w:hAnsi="仿宋_GB2312" w:cs="仿宋_GB2312" w:hint="eastAsia"/>
          <w:sz w:val="32"/>
          <w:szCs w:val="32"/>
        </w:rPr>
        <w:t>1</w:t>
      </w:r>
      <w:r w:rsidR="004E69BA">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.72</w:t>
      </w:r>
      <w:r w:rsidR="006A54DE">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，邮电费</w:t>
      </w:r>
      <w:r>
        <w:rPr>
          <w:rFonts w:ascii="仿宋_GB2312" w:eastAsia="仿宋_GB2312" w:hAnsi="仿宋_GB2312" w:cs="仿宋_GB2312" w:hint="eastAsia"/>
          <w:sz w:val="32"/>
          <w:szCs w:val="32"/>
        </w:rPr>
        <w:t>3</w:t>
      </w:r>
      <w:r w:rsidR="004E69BA">
        <w:rPr>
          <w:rFonts w:ascii="仿宋_GB2312" w:eastAsia="仿宋_GB2312" w:hAnsi="仿宋_GB2312" w:cs="仿宋_GB2312" w:hint="eastAsia"/>
          <w:sz w:val="32"/>
          <w:szCs w:val="32"/>
        </w:rPr>
        <w:t>4.27</w:t>
      </w:r>
      <w:r w:rsidR="006A54DE">
        <w:rPr>
          <w:rFonts w:ascii="仿宋_GB2312" w:eastAsia="仿宋_GB2312" w:hAnsi="仿宋_GB2312" w:cs="仿宋_GB2312" w:hint="eastAsia"/>
          <w:sz w:val="32"/>
          <w:szCs w:val="32"/>
        </w:rPr>
        <w:t>万元，培训</w:t>
      </w:r>
      <w:r w:rsidR="003F7E37">
        <w:rPr>
          <w:rFonts w:ascii="仿宋_GB2312" w:eastAsia="仿宋_GB2312" w:hAnsi="仿宋_GB2312" w:cs="仿宋_GB2312" w:hint="eastAsia"/>
          <w:sz w:val="32"/>
          <w:szCs w:val="32"/>
        </w:rPr>
        <w:t>费</w:t>
      </w:r>
      <w:r>
        <w:rPr>
          <w:rFonts w:ascii="仿宋_GB2312" w:eastAsia="仿宋_GB2312" w:hAnsi="仿宋_GB2312" w:cs="仿宋_GB2312" w:hint="eastAsia"/>
          <w:sz w:val="32"/>
          <w:szCs w:val="32"/>
        </w:rPr>
        <w:t>8</w:t>
      </w:r>
      <w:r w:rsidR="006A54DE">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w:t>
      </w:r>
      <w:r w:rsidR="006A54DE">
        <w:rPr>
          <w:rFonts w:ascii="仿宋_GB2312" w:eastAsia="仿宋_GB2312" w:hAnsi="仿宋_GB2312" w:cs="仿宋_GB2312" w:hint="eastAsia"/>
          <w:sz w:val="32"/>
          <w:szCs w:val="32"/>
        </w:rPr>
        <w:t>劳务费</w:t>
      </w:r>
      <w:r>
        <w:rPr>
          <w:rFonts w:ascii="仿宋_GB2312" w:eastAsia="仿宋_GB2312" w:hAnsi="仿宋_GB2312" w:cs="仿宋_GB2312" w:hint="eastAsia"/>
          <w:sz w:val="32"/>
          <w:szCs w:val="32"/>
        </w:rPr>
        <w:t>20</w:t>
      </w:r>
      <w:r w:rsidR="006A54DE">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会议费</w:t>
      </w:r>
      <w:r w:rsidR="006A54DE">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5</w:t>
      </w:r>
      <w:r w:rsidR="006A54DE">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办公用房水电费</w:t>
      </w:r>
      <w:r w:rsidR="004E69BA">
        <w:rPr>
          <w:rFonts w:ascii="仿宋_GB2312" w:eastAsia="仿宋_GB2312" w:hAnsi="仿宋_GB2312" w:cs="仿宋_GB2312" w:hint="eastAsia"/>
          <w:sz w:val="32"/>
          <w:szCs w:val="32"/>
        </w:rPr>
        <w:t>7.56</w:t>
      </w:r>
      <w:r w:rsidR="006A54DE">
        <w:rPr>
          <w:rFonts w:ascii="仿宋_GB2312" w:eastAsia="仿宋_GB2312" w:hAnsi="仿宋_GB2312" w:cs="仿宋_GB2312" w:hint="eastAsia"/>
          <w:sz w:val="32"/>
          <w:szCs w:val="32"/>
        </w:rPr>
        <w:t>1万元，</w:t>
      </w:r>
      <w:r w:rsidR="003F7E37">
        <w:rPr>
          <w:rFonts w:ascii="仿宋_GB2312" w:eastAsia="仿宋_GB2312" w:hAnsi="仿宋_GB2312" w:cs="仿宋_GB2312" w:hint="eastAsia"/>
          <w:sz w:val="32"/>
          <w:szCs w:val="32"/>
        </w:rPr>
        <w:t>公务用车运行维护费</w:t>
      </w:r>
      <w:r w:rsidR="006A54DE">
        <w:rPr>
          <w:rFonts w:ascii="仿宋_GB2312" w:eastAsia="仿宋_GB2312" w:hAnsi="仿宋_GB2312" w:cs="仿宋_GB2312" w:hint="eastAsia"/>
          <w:sz w:val="32"/>
          <w:szCs w:val="32"/>
        </w:rPr>
        <w:t>7.5万元</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05B4A" w:rsidRDefault="00FB304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w:t>
      </w:r>
      <w:r w:rsidR="004E69BA">
        <w:rPr>
          <w:rFonts w:ascii="仿宋_GB2312" w:eastAsia="仿宋_GB2312" w:hAnsi="仿宋_GB2312" w:cs="仿宋_GB2312" w:hint="eastAsia"/>
          <w:sz w:val="32"/>
          <w:szCs w:val="32"/>
        </w:rPr>
        <w:t>8</w:t>
      </w:r>
      <w:r w:rsidR="003F7E37">
        <w:rPr>
          <w:rFonts w:ascii="仿宋_GB2312" w:eastAsia="仿宋_GB2312" w:hAnsi="仿宋_GB2312" w:cs="仿宋_GB2312" w:hint="eastAsia"/>
          <w:sz w:val="32"/>
          <w:szCs w:val="32"/>
        </w:rPr>
        <w:t>年本部门</w:t>
      </w:r>
      <w:r>
        <w:rPr>
          <w:rFonts w:ascii="仿宋_GB2312" w:eastAsia="仿宋_GB2312" w:hAnsi="仿宋_GB2312" w:cs="仿宋_GB2312" w:hint="eastAsia"/>
          <w:sz w:val="32"/>
          <w:szCs w:val="32"/>
        </w:rPr>
        <w:t>无</w:t>
      </w:r>
      <w:r w:rsidR="003F7E37">
        <w:rPr>
          <w:rFonts w:ascii="仿宋_GB2312" w:eastAsia="仿宋_GB2312" w:hAnsi="仿宋_GB2312" w:cs="仿宋_GB2312" w:hint="eastAsia"/>
          <w:sz w:val="32"/>
          <w:szCs w:val="32"/>
        </w:rPr>
        <w:t>政府采购安排。</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505B4A" w:rsidRPr="00FF2F39" w:rsidRDefault="00FF2F39" w:rsidP="00FF2F39">
      <w:pPr>
        <w:spacing w:line="580" w:lineRule="exact"/>
        <w:ind w:firstLineChars="200" w:firstLine="640"/>
        <w:rPr>
          <w:rFonts w:ascii="仿宋_GB2312" w:eastAsia="仿宋_GB2312"/>
          <w:b/>
          <w:sz w:val="32"/>
          <w:szCs w:val="32"/>
        </w:rPr>
      </w:pPr>
      <w:r w:rsidRPr="00FF2F39">
        <w:rPr>
          <w:rFonts w:ascii="仿宋_GB2312" w:eastAsia="仿宋_GB2312" w:hint="eastAsia"/>
          <w:sz w:val="32"/>
          <w:szCs w:val="32"/>
        </w:rPr>
        <w:t>本部门共有车辆3</w:t>
      </w:r>
      <w:r w:rsidR="002535CE">
        <w:rPr>
          <w:rFonts w:ascii="仿宋_GB2312" w:eastAsia="仿宋_GB2312" w:hint="eastAsia"/>
          <w:sz w:val="32"/>
          <w:szCs w:val="32"/>
        </w:rPr>
        <w:t>辆，</w:t>
      </w:r>
      <w:r w:rsidRPr="00FF2F39">
        <w:rPr>
          <w:rFonts w:ascii="仿宋_GB2312" w:eastAsia="仿宋_GB2312" w:hint="eastAsia"/>
          <w:sz w:val="32"/>
          <w:szCs w:val="32"/>
        </w:rPr>
        <w:t>均为一般公务用车（用于下乡、防疫、检疫等工作）、无</w:t>
      </w:r>
      <w:r w:rsidRPr="00FF2F39">
        <w:rPr>
          <w:rFonts w:ascii="仿宋_GB2312" w:eastAsia="仿宋_GB2312" w:hAnsi="宋体" w:cs="宋体" w:hint="eastAsia"/>
          <w:kern w:val="0"/>
          <w:sz w:val="32"/>
          <w:szCs w:val="32"/>
        </w:rPr>
        <w:t>单位价值</w:t>
      </w:r>
      <w:r w:rsidRPr="00FF2F39">
        <w:rPr>
          <w:rFonts w:ascii="仿宋_GB2312" w:eastAsia="仿宋_GB2312" w:hAnsi="宋体" w:cs="宋体"/>
          <w:kern w:val="0"/>
          <w:sz w:val="32"/>
          <w:szCs w:val="32"/>
        </w:rPr>
        <w:t>50万元以上通用设备</w:t>
      </w:r>
      <w:r w:rsidRPr="00FF2F39">
        <w:rPr>
          <w:rFonts w:ascii="仿宋_GB2312" w:eastAsia="仿宋_GB2312" w:hAnsi="宋体" w:cs="宋体" w:hint="eastAsia"/>
          <w:kern w:val="0"/>
          <w:sz w:val="32"/>
          <w:szCs w:val="32"/>
        </w:rPr>
        <w:t>，无单价</w:t>
      </w:r>
      <w:r w:rsidRPr="00FF2F39">
        <w:rPr>
          <w:rFonts w:ascii="仿宋_GB2312" w:eastAsia="仿宋_GB2312" w:hAnsi="宋体" w:cs="宋体"/>
          <w:kern w:val="0"/>
          <w:sz w:val="32"/>
          <w:szCs w:val="32"/>
        </w:rPr>
        <w:t>100万元以上专用设备</w:t>
      </w:r>
      <w:r w:rsidRPr="00FF2F39">
        <w:rPr>
          <w:rFonts w:ascii="仿宋_GB2312" w:eastAsia="仿宋_GB2312" w:hAnsi="宋体" w:cs="宋体" w:hint="eastAsia"/>
          <w:kern w:val="0"/>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505B4A" w:rsidRPr="00E55C4C" w:rsidRDefault="00131441" w:rsidP="00E55C4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4E69BA">
        <w:rPr>
          <w:rFonts w:ascii="仿宋_GB2312" w:eastAsia="仿宋_GB2312" w:hAnsi="仿宋_GB2312" w:cs="仿宋_GB2312" w:hint="eastAsia"/>
          <w:sz w:val="32"/>
          <w:szCs w:val="32"/>
        </w:rPr>
        <w:t>8</w:t>
      </w:r>
      <w:r w:rsidR="003F7E37">
        <w:rPr>
          <w:rFonts w:ascii="仿宋_GB2312" w:eastAsia="仿宋_GB2312" w:hAnsi="仿宋_GB2312" w:cs="仿宋_GB2312" w:hint="eastAsia"/>
          <w:sz w:val="32"/>
          <w:szCs w:val="32"/>
        </w:rPr>
        <w:t>年，本部门</w:t>
      </w:r>
      <w:r>
        <w:rPr>
          <w:rFonts w:ascii="仿宋_GB2312" w:eastAsia="仿宋_GB2312" w:hAnsi="仿宋_GB2312" w:cs="仿宋_GB2312" w:hint="eastAsia"/>
          <w:sz w:val="32"/>
          <w:szCs w:val="32"/>
        </w:rPr>
        <w:t>无</w:t>
      </w:r>
      <w:r w:rsidR="003F7E37">
        <w:rPr>
          <w:rFonts w:ascii="仿宋_GB2312" w:eastAsia="仿宋_GB2312" w:hAnsi="仿宋_GB2312" w:cs="仿宋_GB2312" w:hint="eastAsia"/>
          <w:sz w:val="32"/>
          <w:szCs w:val="32"/>
        </w:rPr>
        <w:t>推进预算绩效信息公开的有关工作情况。</w:t>
      </w:r>
    </w:p>
    <w:p w:rsidR="00505B4A" w:rsidRPr="00E55C4C" w:rsidRDefault="003F7E37" w:rsidP="00E55C4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131441" w:rsidRDefault="00131441" w:rsidP="00131441">
      <w:pPr>
        <w:numPr>
          <w:ilvl w:val="0"/>
          <w:numId w:val="6"/>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131441" w:rsidRDefault="00131441" w:rsidP="0013144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w:t>
      </w:r>
      <w:r>
        <w:rPr>
          <w:rFonts w:ascii="仿宋_GB2312" w:eastAsia="仿宋_GB2312" w:hint="eastAsia"/>
          <w:sz w:val="32"/>
          <w:szCs w:val="32"/>
        </w:rPr>
        <w:lastRenderedPageBreak/>
        <w:t>取得的收入。</w:t>
      </w:r>
    </w:p>
    <w:p w:rsidR="00131441" w:rsidRDefault="00131441" w:rsidP="0013144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131441" w:rsidRDefault="00131441" w:rsidP="0013144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131441" w:rsidRDefault="00131441" w:rsidP="0013144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131441" w:rsidRDefault="00131441" w:rsidP="0013144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131441" w:rsidRDefault="00131441" w:rsidP="0013144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131441" w:rsidRDefault="00131441" w:rsidP="0013144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131441" w:rsidRDefault="00131441" w:rsidP="0013144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131441" w:rsidRDefault="00131441" w:rsidP="0013144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lastRenderedPageBreak/>
        <w:t>十、项目支出：</w:t>
      </w:r>
      <w:r>
        <w:rPr>
          <w:rFonts w:ascii="仿宋_GB2312" w:eastAsia="仿宋_GB2312" w:hint="eastAsia"/>
          <w:sz w:val="32"/>
          <w:szCs w:val="32"/>
        </w:rPr>
        <w:t>指在基本支出这外为完成特定行政任务和事业发展目标所发生的支出。</w:t>
      </w:r>
    </w:p>
    <w:p w:rsidR="00131441" w:rsidRDefault="00131441" w:rsidP="0013144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131441" w:rsidRDefault="00131441" w:rsidP="00131441">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131441" w:rsidRDefault="00131441" w:rsidP="0013144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505B4A" w:rsidRPr="00131441" w:rsidRDefault="00505B4A">
      <w:pPr>
        <w:ind w:firstLineChars="200" w:firstLine="640"/>
        <w:jc w:val="left"/>
        <w:rPr>
          <w:rFonts w:ascii="楷体_GB2312" w:eastAsia="楷体_GB2312" w:hAnsi="楷体_GB2312" w:cs="楷体_GB2312"/>
          <w:sz w:val="32"/>
          <w:szCs w:val="32"/>
          <w:highlight w:val="lightGray"/>
        </w:rPr>
      </w:pPr>
    </w:p>
    <w:p w:rsidR="00131441" w:rsidRDefault="00131441" w:rsidP="00131441">
      <w:pPr>
        <w:ind w:firstLineChars="1400" w:firstLine="4480"/>
        <w:jc w:val="left"/>
        <w:rPr>
          <w:rFonts w:ascii="仿宋_GB2312" w:eastAsia="仿宋_GB2312" w:hAnsi="宋体" w:cs="宋体"/>
          <w:sz w:val="32"/>
          <w:szCs w:val="32"/>
        </w:rPr>
      </w:pPr>
    </w:p>
    <w:p w:rsidR="00131441" w:rsidRDefault="00131441" w:rsidP="00131441">
      <w:pPr>
        <w:ind w:firstLineChars="1400" w:firstLine="4480"/>
        <w:jc w:val="left"/>
        <w:rPr>
          <w:rFonts w:ascii="仿宋_GB2312" w:eastAsia="仿宋_GB2312" w:hAnsi="宋体" w:cs="宋体"/>
          <w:sz w:val="32"/>
          <w:szCs w:val="32"/>
        </w:rPr>
      </w:pPr>
    </w:p>
    <w:p w:rsidR="00131441" w:rsidRDefault="00131441" w:rsidP="00131441">
      <w:pPr>
        <w:ind w:firstLineChars="1400" w:firstLine="4480"/>
        <w:jc w:val="left"/>
        <w:rPr>
          <w:rFonts w:ascii="仿宋_GB2312" w:eastAsia="仿宋_GB2312" w:hAnsi="宋体" w:cs="宋体"/>
          <w:sz w:val="32"/>
          <w:szCs w:val="32"/>
        </w:rPr>
      </w:pPr>
    </w:p>
    <w:p w:rsidR="00131441" w:rsidRDefault="00131441" w:rsidP="00131441">
      <w:pPr>
        <w:ind w:firstLineChars="1400" w:firstLine="4480"/>
        <w:jc w:val="left"/>
        <w:rPr>
          <w:rFonts w:ascii="仿宋_GB2312" w:eastAsia="仿宋_GB2312" w:hAnsi="宋体" w:cs="宋体"/>
          <w:sz w:val="32"/>
          <w:szCs w:val="32"/>
        </w:rPr>
      </w:pPr>
    </w:p>
    <w:p w:rsidR="00505B4A" w:rsidRPr="00131441" w:rsidRDefault="00505B4A">
      <w:pPr>
        <w:ind w:firstLineChars="200" w:firstLine="640"/>
        <w:jc w:val="left"/>
        <w:rPr>
          <w:rFonts w:ascii="仿宋_GB2312" w:eastAsia="仿宋_GB2312" w:hAnsi="仿宋_GB2312" w:cs="仿宋_GB2312"/>
          <w:sz w:val="32"/>
          <w:szCs w:val="32"/>
        </w:rPr>
      </w:pPr>
    </w:p>
    <w:sectPr w:rsidR="00505B4A" w:rsidRPr="00131441"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1EE" w:rsidRDefault="005C41EE" w:rsidP="00834DB1">
      <w:r>
        <w:separator/>
      </w:r>
    </w:p>
  </w:endnote>
  <w:endnote w:type="continuationSeparator" w:id="1">
    <w:p w:rsidR="005C41EE" w:rsidRDefault="005C41EE" w:rsidP="00834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9845"/>
      <w:docPartObj>
        <w:docPartGallery w:val="Page Numbers (Bottom of Page)"/>
        <w:docPartUnique/>
      </w:docPartObj>
    </w:sdtPr>
    <w:sdtContent>
      <w:p w:rsidR="00346B55" w:rsidRDefault="00C548C4">
        <w:pPr>
          <w:pStyle w:val="a5"/>
          <w:jc w:val="center"/>
        </w:pPr>
        <w:fldSimple w:instr=" PAGE   \* MERGEFORMAT ">
          <w:r w:rsidR="00120E31" w:rsidRPr="00120E31">
            <w:rPr>
              <w:noProof/>
              <w:lang w:val="zh-CN"/>
            </w:rPr>
            <w:t>2</w:t>
          </w:r>
        </w:fldSimple>
      </w:p>
    </w:sdtContent>
  </w:sdt>
  <w:p w:rsidR="00346B55" w:rsidRDefault="00346B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1EE" w:rsidRDefault="005C41EE" w:rsidP="00834DB1">
      <w:r>
        <w:separator/>
      </w:r>
    </w:p>
  </w:footnote>
  <w:footnote w:type="continuationSeparator" w:id="1">
    <w:p w:rsidR="005C41EE" w:rsidRDefault="005C41EE" w:rsidP="00834D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5F50C1"/>
    <w:multiLevelType w:val="singleLevel"/>
    <w:tmpl w:val="5A5F50C1"/>
    <w:lvl w:ilvl="0">
      <w:start w:val="1"/>
      <w:numFmt w:val="chineseCounting"/>
      <w:suff w:val="nothing"/>
      <w:lvlText w:val="%1、"/>
      <w:lvlJc w:val="left"/>
    </w:lvl>
  </w:abstractNum>
  <w:abstractNum w:abstractNumId="5">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27D42"/>
    <w:rsid w:val="00042624"/>
    <w:rsid w:val="00044B2D"/>
    <w:rsid w:val="0004587F"/>
    <w:rsid w:val="00085DB6"/>
    <w:rsid w:val="00091CE9"/>
    <w:rsid w:val="000A5401"/>
    <w:rsid w:val="000C3537"/>
    <w:rsid w:val="00120E31"/>
    <w:rsid w:val="00131441"/>
    <w:rsid w:val="00145B3E"/>
    <w:rsid w:val="00161BE6"/>
    <w:rsid w:val="00182ACE"/>
    <w:rsid w:val="001A6815"/>
    <w:rsid w:val="001B1524"/>
    <w:rsid w:val="001E07DD"/>
    <w:rsid w:val="0024119B"/>
    <w:rsid w:val="002535CE"/>
    <w:rsid w:val="003467BD"/>
    <w:rsid w:val="00346B55"/>
    <w:rsid w:val="003A6F41"/>
    <w:rsid w:val="003F7E37"/>
    <w:rsid w:val="0048089B"/>
    <w:rsid w:val="00497541"/>
    <w:rsid w:val="004C25F5"/>
    <w:rsid w:val="004E69BA"/>
    <w:rsid w:val="00505B4A"/>
    <w:rsid w:val="00506FC1"/>
    <w:rsid w:val="00524DD8"/>
    <w:rsid w:val="005564BD"/>
    <w:rsid w:val="005778D8"/>
    <w:rsid w:val="00585198"/>
    <w:rsid w:val="005A2507"/>
    <w:rsid w:val="005C1F31"/>
    <w:rsid w:val="005C41EE"/>
    <w:rsid w:val="005C5DFB"/>
    <w:rsid w:val="005F6750"/>
    <w:rsid w:val="005F7D91"/>
    <w:rsid w:val="00600482"/>
    <w:rsid w:val="006255B8"/>
    <w:rsid w:val="00640A5B"/>
    <w:rsid w:val="006A2580"/>
    <w:rsid w:val="006A5316"/>
    <w:rsid w:val="006A54DE"/>
    <w:rsid w:val="006B67EE"/>
    <w:rsid w:val="006C51E4"/>
    <w:rsid w:val="006E1A1F"/>
    <w:rsid w:val="006E51F1"/>
    <w:rsid w:val="00742DEF"/>
    <w:rsid w:val="007C33FF"/>
    <w:rsid w:val="007C7FA9"/>
    <w:rsid w:val="007E0564"/>
    <w:rsid w:val="00814692"/>
    <w:rsid w:val="00834DB1"/>
    <w:rsid w:val="00850656"/>
    <w:rsid w:val="00854799"/>
    <w:rsid w:val="00890551"/>
    <w:rsid w:val="008A5DE3"/>
    <w:rsid w:val="008C31CC"/>
    <w:rsid w:val="00925C68"/>
    <w:rsid w:val="00933939"/>
    <w:rsid w:val="0094406C"/>
    <w:rsid w:val="009844FA"/>
    <w:rsid w:val="009B3A53"/>
    <w:rsid w:val="009E1E88"/>
    <w:rsid w:val="009F22F5"/>
    <w:rsid w:val="00A02C2A"/>
    <w:rsid w:val="00A0421F"/>
    <w:rsid w:val="00A04A53"/>
    <w:rsid w:val="00A217B1"/>
    <w:rsid w:val="00A50396"/>
    <w:rsid w:val="00A56614"/>
    <w:rsid w:val="00A84CE6"/>
    <w:rsid w:val="00B11805"/>
    <w:rsid w:val="00B33320"/>
    <w:rsid w:val="00B35DF2"/>
    <w:rsid w:val="00B44896"/>
    <w:rsid w:val="00BD7887"/>
    <w:rsid w:val="00BF0EDF"/>
    <w:rsid w:val="00BF50CA"/>
    <w:rsid w:val="00C24DC0"/>
    <w:rsid w:val="00C349B8"/>
    <w:rsid w:val="00C548C4"/>
    <w:rsid w:val="00C57249"/>
    <w:rsid w:val="00C87A8E"/>
    <w:rsid w:val="00C918BF"/>
    <w:rsid w:val="00CB624B"/>
    <w:rsid w:val="00CF3C31"/>
    <w:rsid w:val="00D0003E"/>
    <w:rsid w:val="00D44EEF"/>
    <w:rsid w:val="00D55796"/>
    <w:rsid w:val="00DA32D8"/>
    <w:rsid w:val="00DA497E"/>
    <w:rsid w:val="00E55C4C"/>
    <w:rsid w:val="00E66D92"/>
    <w:rsid w:val="00E94420"/>
    <w:rsid w:val="00EA3A29"/>
    <w:rsid w:val="00EA4F11"/>
    <w:rsid w:val="00EF4F3D"/>
    <w:rsid w:val="00F10A9B"/>
    <w:rsid w:val="00F83FBF"/>
    <w:rsid w:val="00FB0FE7"/>
    <w:rsid w:val="00FB3046"/>
    <w:rsid w:val="00FC17E5"/>
    <w:rsid w:val="00FE1D35"/>
    <w:rsid w:val="00FF2F39"/>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uiPriority w:val="99"/>
    <w:rsid w:val="00834D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34DB1"/>
    <w:rPr>
      <w:rFonts w:asciiTheme="minorHAnsi" w:eastAsiaTheme="minorEastAsia" w:hAnsiTheme="minorHAnsi" w:cstheme="minorBidi"/>
      <w:kern w:val="2"/>
      <w:sz w:val="18"/>
      <w:szCs w:val="18"/>
    </w:rPr>
  </w:style>
  <w:style w:type="paragraph" w:styleId="a5">
    <w:name w:val="footer"/>
    <w:basedOn w:val="a"/>
    <w:link w:val="Char1"/>
    <w:uiPriority w:val="99"/>
    <w:rsid w:val="00834DB1"/>
    <w:pPr>
      <w:tabs>
        <w:tab w:val="center" w:pos="4153"/>
        <w:tab w:val="right" w:pos="8306"/>
      </w:tabs>
      <w:snapToGrid w:val="0"/>
      <w:jc w:val="left"/>
    </w:pPr>
    <w:rPr>
      <w:sz w:val="18"/>
      <w:szCs w:val="18"/>
    </w:rPr>
  </w:style>
  <w:style w:type="character" w:customStyle="1" w:styleId="Char1">
    <w:name w:val="页脚 Char"/>
    <w:basedOn w:val="a0"/>
    <w:link w:val="a5"/>
    <w:uiPriority w:val="99"/>
    <w:rsid w:val="00834DB1"/>
    <w:rPr>
      <w:rFonts w:asciiTheme="minorHAnsi" w:eastAsiaTheme="minorEastAsia" w:hAnsiTheme="minorHAnsi" w:cstheme="minorBidi"/>
      <w:kern w:val="2"/>
      <w:sz w:val="18"/>
      <w:szCs w:val="18"/>
    </w:rPr>
  </w:style>
  <w:style w:type="paragraph" w:customStyle="1" w:styleId="p0">
    <w:name w:val="p0"/>
    <w:basedOn w:val="a"/>
    <w:rsid w:val="00834DB1"/>
    <w:pPr>
      <w:widowControl/>
    </w:pPr>
    <w:rPr>
      <w:rFonts w:ascii="Times New Roman" w:eastAsia="宋体" w:hAnsi="Times New Roman" w:cs="Times New Roman"/>
      <w:kern w:val="0"/>
      <w:szCs w:val="21"/>
    </w:rPr>
  </w:style>
  <w:style w:type="paragraph" w:styleId="a6">
    <w:name w:val="List Paragraph"/>
    <w:basedOn w:val="a"/>
    <w:uiPriority w:val="99"/>
    <w:unhideWhenUsed/>
    <w:rsid w:val="00834DB1"/>
    <w:pPr>
      <w:ind w:firstLineChars="200" w:firstLine="420"/>
    </w:p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17</Pages>
  <Words>1381</Words>
  <Characters>7874</Characters>
  <Application>Microsoft Office Word</Application>
  <DocSecurity>0</DocSecurity>
  <Lines>65</Lines>
  <Paragraphs>18</Paragraphs>
  <ScaleCrop>false</ScaleCrop>
  <Company/>
  <LinksUpToDate>false</LinksUpToDate>
  <CharactersWithSpaces>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Lenovo</cp:lastModifiedBy>
  <cp:revision>92</cp:revision>
  <cp:lastPrinted>2018-02-09T07:39:00Z</cp:lastPrinted>
  <dcterms:created xsi:type="dcterms:W3CDTF">2018-03-30T01:37:00Z</dcterms:created>
  <dcterms:modified xsi:type="dcterms:W3CDTF">2018-04-08T08:43:00Z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