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B82BB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9F505D">
        <w:rPr>
          <w:rFonts w:ascii="方正小标宋简体" w:eastAsia="方正小标宋简体" w:hAnsi="方正小标宋简体" w:cs="方正小标宋简体" w:hint="eastAsia"/>
          <w:sz w:val="84"/>
          <w:szCs w:val="84"/>
        </w:rPr>
        <w:t>8</w:t>
      </w:r>
      <w:r w:rsidR="003F7E37">
        <w:rPr>
          <w:rFonts w:ascii="方正小标宋简体" w:eastAsia="方正小标宋简体" w:hAnsi="方正小标宋简体" w:cs="方正小标宋简体" w:hint="eastAsia"/>
          <w:sz w:val="84"/>
          <w:szCs w:val="84"/>
        </w:rPr>
        <w:t>年</w:t>
      </w:r>
    </w:p>
    <w:p w:rsidR="00505B4A" w:rsidRDefault="00B82BB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w:t>
      </w:r>
      <w:r w:rsidR="002A121B">
        <w:rPr>
          <w:rFonts w:ascii="方正小标宋简体" w:eastAsia="方正小标宋简体" w:hAnsi="方正小标宋简体" w:cs="方正小标宋简体" w:hint="eastAsia"/>
          <w:sz w:val="84"/>
          <w:szCs w:val="84"/>
        </w:rPr>
        <w:t>林业局</w:t>
      </w:r>
      <w:r w:rsidR="003F7E37">
        <w:rPr>
          <w:rFonts w:ascii="方正小标宋简体" w:eastAsia="方正小标宋简体" w:hAnsi="方正小标宋简体" w:cs="方正小标宋简体" w:hint="eastAsia"/>
          <w:sz w:val="84"/>
          <w:szCs w:val="84"/>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B82BBA">
        <w:rPr>
          <w:rFonts w:ascii="黑体" w:eastAsia="黑体" w:hAnsi="黑体" w:cs="黑体" w:hint="eastAsia"/>
          <w:sz w:val="32"/>
          <w:szCs w:val="32"/>
        </w:rPr>
        <w:t>大埔县</w:t>
      </w:r>
      <w:r w:rsidR="002A121B">
        <w:rPr>
          <w:rFonts w:ascii="黑体" w:eastAsia="黑体" w:hAnsi="黑体" w:cs="黑体" w:hint="eastAsia"/>
          <w:sz w:val="32"/>
          <w:szCs w:val="32"/>
        </w:rPr>
        <w:t>林业局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B82BBA">
        <w:rPr>
          <w:rFonts w:ascii="黑体" w:eastAsia="黑体" w:hAnsi="黑体" w:cs="黑体" w:hint="eastAsia"/>
          <w:sz w:val="32"/>
          <w:szCs w:val="32"/>
        </w:rPr>
        <w:t>201</w:t>
      </w:r>
      <w:r w:rsidR="009F505D">
        <w:rPr>
          <w:rFonts w:ascii="黑体" w:eastAsia="黑体" w:hAnsi="黑体" w:cs="黑体" w:hint="eastAsia"/>
          <w:sz w:val="32"/>
          <w:szCs w:val="32"/>
        </w:rPr>
        <w:t>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B82BBA">
        <w:rPr>
          <w:rFonts w:ascii="黑体" w:eastAsia="黑体" w:hAnsi="黑体" w:cs="黑体" w:hint="eastAsia"/>
          <w:sz w:val="32"/>
          <w:szCs w:val="32"/>
        </w:rPr>
        <w:t>201</w:t>
      </w:r>
      <w:r w:rsidR="009F505D">
        <w:rPr>
          <w:rFonts w:ascii="黑体" w:eastAsia="黑体" w:hAnsi="黑体" w:cs="黑体" w:hint="eastAsia"/>
          <w:sz w:val="32"/>
          <w:szCs w:val="32"/>
        </w:rPr>
        <w:t>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B82BBA" w:rsidRPr="00B82BBA">
        <w:rPr>
          <w:rFonts w:ascii="方正小标宋简体" w:eastAsia="方正小标宋简体" w:hAnsi="方正小标宋简体" w:cs="方正小标宋简体" w:hint="eastAsia"/>
          <w:sz w:val="44"/>
          <w:szCs w:val="44"/>
        </w:rPr>
        <w:t>大埔县</w:t>
      </w:r>
      <w:r w:rsidR="002A121B">
        <w:rPr>
          <w:rFonts w:ascii="方正小标宋简体" w:eastAsia="方正小标宋简体" w:hAnsi="方正小标宋简体" w:cs="方正小标宋简体" w:hint="eastAsia"/>
          <w:sz w:val="44"/>
          <w:szCs w:val="44"/>
        </w:rPr>
        <w:t>林业局</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180EDD" w:rsidRPr="00180EDD" w:rsidRDefault="00180EDD" w:rsidP="00180EDD">
      <w:pPr>
        <w:ind w:firstLineChars="200" w:firstLine="640"/>
        <w:rPr>
          <w:rFonts w:ascii="黑体" w:eastAsia="黑体" w:hAnsi="黑体" w:cs="Arial"/>
          <w:color w:val="000000"/>
          <w:kern w:val="0"/>
          <w:sz w:val="32"/>
          <w:szCs w:val="32"/>
        </w:rPr>
      </w:pPr>
      <w:r w:rsidRPr="00180EDD">
        <w:rPr>
          <w:rFonts w:ascii="黑体" w:eastAsia="黑体" w:hAnsi="黑体" w:cs="Arial"/>
          <w:color w:val="000000"/>
          <w:kern w:val="0"/>
          <w:sz w:val="32"/>
          <w:szCs w:val="32"/>
        </w:rPr>
        <w:t>大埔县</w:t>
      </w:r>
      <w:r w:rsidRPr="00180EDD">
        <w:rPr>
          <w:rFonts w:ascii="黑体" w:eastAsia="黑体" w:hAnsi="黑体" w:cs="Arial" w:hint="eastAsia"/>
          <w:color w:val="000000"/>
          <w:kern w:val="0"/>
          <w:sz w:val="32"/>
          <w:szCs w:val="32"/>
        </w:rPr>
        <w:t>林业</w:t>
      </w:r>
      <w:r w:rsidRPr="00180EDD">
        <w:rPr>
          <w:rFonts w:ascii="黑体" w:eastAsia="黑体" w:hAnsi="黑体" w:cs="Arial"/>
          <w:color w:val="000000"/>
          <w:kern w:val="0"/>
          <w:sz w:val="32"/>
          <w:szCs w:val="32"/>
        </w:rPr>
        <w:t>局是全额拨款的</w:t>
      </w:r>
      <w:r w:rsidRPr="00180EDD">
        <w:rPr>
          <w:rFonts w:ascii="黑体" w:eastAsia="黑体" w:hAnsi="黑体" w:cs="Arial" w:hint="eastAsia"/>
          <w:color w:val="000000"/>
          <w:kern w:val="0"/>
          <w:sz w:val="32"/>
          <w:szCs w:val="32"/>
        </w:rPr>
        <w:t>参公事业</w:t>
      </w:r>
      <w:r w:rsidRPr="00180EDD">
        <w:rPr>
          <w:rFonts w:ascii="黑体" w:eastAsia="黑体" w:hAnsi="黑体" w:cs="Arial"/>
          <w:color w:val="000000"/>
          <w:kern w:val="0"/>
          <w:sz w:val="32"/>
          <w:szCs w:val="32"/>
        </w:rPr>
        <w:t>单位。大埔县</w:t>
      </w:r>
      <w:r w:rsidRPr="00180EDD">
        <w:rPr>
          <w:rFonts w:ascii="黑体" w:eastAsia="黑体" w:hAnsi="黑体" w:cs="Arial" w:hint="eastAsia"/>
          <w:color w:val="000000"/>
          <w:kern w:val="0"/>
          <w:sz w:val="32"/>
          <w:szCs w:val="32"/>
        </w:rPr>
        <w:t>林业</w:t>
      </w:r>
      <w:r w:rsidRPr="00180EDD">
        <w:rPr>
          <w:rFonts w:ascii="黑体" w:eastAsia="黑体" w:hAnsi="黑体" w:cs="Arial"/>
          <w:color w:val="000000"/>
          <w:kern w:val="0"/>
          <w:sz w:val="32"/>
          <w:szCs w:val="32"/>
        </w:rPr>
        <w:t>局机关共有内设</w:t>
      </w:r>
      <w:r w:rsidRPr="00180EDD">
        <w:rPr>
          <w:rFonts w:ascii="黑体" w:eastAsia="黑体" w:hAnsi="黑体" w:cs="Arial" w:hint="eastAsia"/>
          <w:color w:val="000000"/>
          <w:kern w:val="0"/>
          <w:sz w:val="32"/>
          <w:szCs w:val="32"/>
        </w:rPr>
        <w:t>6个职能股</w:t>
      </w:r>
      <w:r w:rsidRPr="00180EDD">
        <w:rPr>
          <w:rFonts w:ascii="黑体" w:eastAsia="黑体" w:hAnsi="黑体" w:cs="Arial"/>
          <w:color w:val="000000"/>
          <w:kern w:val="0"/>
          <w:sz w:val="32"/>
          <w:szCs w:val="32"/>
        </w:rPr>
        <w:t>：</w:t>
      </w:r>
      <w:r w:rsidRPr="00180EDD">
        <w:rPr>
          <w:rFonts w:ascii="黑体" w:eastAsia="黑体" w:hAnsi="黑体" w:cs="Arial" w:hint="eastAsia"/>
          <w:color w:val="000000"/>
          <w:kern w:val="0"/>
          <w:sz w:val="32"/>
          <w:szCs w:val="32"/>
        </w:rPr>
        <w:t>人秘股、计划财务股、营林股、林政股、产业股、政策法规股</w:t>
      </w:r>
      <w:r w:rsidRPr="00180EDD">
        <w:rPr>
          <w:rFonts w:ascii="黑体" w:eastAsia="黑体" w:hAnsi="黑体" w:cs="Arial"/>
          <w:color w:val="000000"/>
          <w:kern w:val="0"/>
          <w:sz w:val="32"/>
          <w:szCs w:val="32"/>
        </w:rPr>
        <w:t>。下设</w:t>
      </w:r>
      <w:r w:rsidRPr="00180EDD">
        <w:rPr>
          <w:rFonts w:ascii="黑体" w:eastAsia="黑体" w:hAnsi="黑体" w:cs="Arial" w:hint="eastAsia"/>
          <w:color w:val="000000"/>
          <w:kern w:val="0"/>
          <w:sz w:val="32"/>
          <w:szCs w:val="32"/>
        </w:rPr>
        <w:t>3个木检站</w:t>
      </w:r>
      <w:r w:rsidRPr="00180EDD">
        <w:rPr>
          <w:rFonts w:ascii="黑体" w:eastAsia="黑体" w:hAnsi="黑体" w:cs="Arial"/>
          <w:color w:val="000000"/>
          <w:kern w:val="0"/>
          <w:sz w:val="32"/>
          <w:szCs w:val="32"/>
        </w:rPr>
        <w:t>：</w:t>
      </w:r>
      <w:r w:rsidRPr="00180EDD">
        <w:rPr>
          <w:rFonts w:ascii="黑体" w:eastAsia="黑体" w:hAnsi="黑体" w:cs="Arial" w:hint="eastAsia"/>
          <w:color w:val="000000"/>
          <w:kern w:val="0"/>
          <w:sz w:val="32"/>
          <w:szCs w:val="32"/>
        </w:rPr>
        <w:t>茶阳木材检查站、双溪木材检查站、高陂木材检查站</w:t>
      </w:r>
      <w:r w:rsidRPr="00180EDD">
        <w:rPr>
          <w:rFonts w:ascii="黑体" w:eastAsia="黑体" w:hAnsi="黑体" w:cs="Arial"/>
          <w:color w:val="000000"/>
          <w:kern w:val="0"/>
          <w:sz w:val="32"/>
          <w:szCs w:val="32"/>
        </w:rPr>
        <w:t>。</w:t>
      </w:r>
      <w:r w:rsidRPr="00180EDD">
        <w:rPr>
          <w:rFonts w:ascii="黑体" w:eastAsia="黑体" w:hAnsi="黑体" w:cs="Arial"/>
          <w:color w:val="000000"/>
          <w:kern w:val="0"/>
          <w:sz w:val="32"/>
          <w:szCs w:val="32"/>
        </w:rPr>
        <w:br/>
        <w:t xml:space="preserve">　　主要承担如下职能：</w:t>
      </w:r>
      <w:r w:rsidRPr="00180EDD">
        <w:rPr>
          <w:rFonts w:ascii="黑体" w:eastAsia="黑体" w:hAnsi="黑体" w:cs="Arial" w:hint="eastAsia"/>
          <w:color w:val="000000"/>
          <w:kern w:val="0"/>
          <w:sz w:val="32"/>
          <w:szCs w:val="32"/>
        </w:rPr>
        <w:t>（一）贯彻执行国家和省林业工作的方针、政策和法律法规；编制我县林业发展总体规划，计划，拟订有关林业管理规定；组织、指导和监督林业执法工作；指导林业宣传工作。</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(二)  组织、指导开展植树造林、封山育林、全民义务植树和国土绿化工作；指导城市林业的建设：组织、指导生态公益林的建设、管理和效益补偿工作；组织、指导以植树种草等生物措施防治水土流失等工作；组织．指导商品林(包括用材林．经济林、薪炭林)和风景林的培育和管理；组织、指导苗圃场和基层林业工作机构的建设和管理。</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(三) 负责森林资源动态监测、调查统计：审核，管理和监督森林资源的使用；组织编制森林采伐限额并监督执行，监督林木、竹林的凭证采伐．运输和经营加工；依法管理林地、林权，监督林地开发利用工作。</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(四) 组织、指导和监督陆生野生动物、林区内野生植物和</w:t>
      </w:r>
      <w:r w:rsidRPr="00180EDD">
        <w:rPr>
          <w:rFonts w:ascii="黑体" w:eastAsia="黑体" w:hAnsi="黑体" w:cs="Arial" w:hint="eastAsia"/>
          <w:color w:val="000000"/>
          <w:kern w:val="0"/>
          <w:sz w:val="32"/>
          <w:szCs w:val="32"/>
        </w:rPr>
        <w:lastRenderedPageBreak/>
        <w:t>林区外珍贵野生树木的保护、管理和合理利用；指导森林、陆生野生动物类型自然保护区和森林公园的规划建设和管理。</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(五) 指导监督。组织和协调森林防火工作、指导森林消防队伍建设；组织、指导森林公安工作和森林公安队伍建设；组织、指导和监督森林病虫鼠害的防治、检疫工作。</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(六) 研究提出林业经济发展调节意见和林业产业政策措施；对各类林场和基层林业工作机构实行业务督促和技术指导：指导林业产业发展。</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(七) 指导林业社会化服务体系建设和林业基本建设：管理县级林业事业费．林业基金和林业专项贷款计划，监管林业资金的使用，指导林业财会工作：依法监管林业资产；依法对国有资源实行资产化管理；负责林业公路的养护管理工作。</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(八) 编制林业科技发展规划和计划；组织、协调重大林业科研和技术开发项目的实施及研究成果的推广应用；组织林业科学技术交流活动．教育培训工作；组织林业发展对外经济合作与交流活动。</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(九) 管理、指导局直属单位和基层林业工作管理站的工作。</w:t>
      </w:r>
    </w:p>
    <w:p w:rsidR="00180EDD" w:rsidRPr="00180EDD" w:rsidRDefault="00180EDD" w:rsidP="00180EDD">
      <w:pPr>
        <w:rPr>
          <w:rFonts w:ascii="黑体" w:eastAsia="黑体" w:hAnsi="黑体" w:cs="Arial"/>
          <w:color w:val="000000"/>
          <w:kern w:val="0"/>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(十) 承担县绿化委员会日常工作。</w:t>
      </w:r>
    </w:p>
    <w:p w:rsidR="00505B4A" w:rsidRDefault="00180EDD" w:rsidP="00180EDD">
      <w:pPr>
        <w:rPr>
          <w:rFonts w:ascii="黑体" w:eastAsia="黑体" w:hAnsi="黑体" w:cs="黑体"/>
          <w:sz w:val="32"/>
          <w:szCs w:val="32"/>
        </w:rPr>
      </w:pPr>
      <w:r w:rsidRPr="00180EDD">
        <w:rPr>
          <w:rFonts w:ascii="黑体" w:eastAsia="黑体" w:hAnsi="黑体" w:cs="Arial"/>
          <w:color w:val="000000"/>
          <w:kern w:val="0"/>
          <w:sz w:val="32"/>
          <w:szCs w:val="32"/>
        </w:rPr>
        <w:t xml:space="preserve"> </w:t>
      </w:r>
      <w:r w:rsidRPr="00180EDD">
        <w:rPr>
          <w:rFonts w:ascii="黑体" w:eastAsia="黑体" w:hAnsi="黑体" w:cs="Arial" w:hint="eastAsia"/>
          <w:color w:val="000000"/>
          <w:kern w:val="0"/>
          <w:sz w:val="32"/>
          <w:szCs w:val="32"/>
        </w:rPr>
        <w:t>(十一) 承办县人民政府和省、市林业局交办的其他事项。</w:t>
      </w:r>
      <w:r w:rsidRPr="002A6812">
        <w:rPr>
          <w:rFonts w:ascii="Arial" w:eastAsia="宋体" w:hAnsi="Arial" w:cs="Arial"/>
          <w:color w:val="000000"/>
          <w:kern w:val="0"/>
          <w:sz w:val="28"/>
          <w:szCs w:val="28"/>
        </w:rPr>
        <w:br/>
      </w:r>
      <w:r w:rsidR="003F7E37">
        <w:rPr>
          <w:rFonts w:ascii="黑体" w:eastAsia="黑体" w:hAnsi="黑体" w:cs="黑体" w:hint="eastAsia"/>
          <w:sz w:val="32"/>
          <w:szCs w:val="32"/>
        </w:rPr>
        <w:lastRenderedPageBreak/>
        <w:t xml:space="preserve">    二、机构设置</w:t>
      </w:r>
    </w:p>
    <w:p w:rsidR="00D352E9" w:rsidRDefault="003F7E37" w:rsidP="00435857">
      <w:pPr>
        <w:numPr>
          <w:ilvl w:val="0"/>
          <w:numId w:val="4"/>
        </w:numPr>
        <w:ind w:firstLine="640"/>
        <w:rPr>
          <w:rFonts w:ascii="仿宋_GB2312" w:eastAsia="仿宋_GB2312" w:hAnsi="仿宋_GB2312" w:cs="仿宋_GB2312"/>
          <w:sz w:val="32"/>
          <w:szCs w:val="32"/>
        </w:rPr>
      </w:pPr>
      <w:r w:rsidRPr="00D352E9">
        <w:rPr>
          <w:rFonts w:ascii="仿宋_GB2312" w:eastAsia="仿宋_GB2312" w:hAnsi="仿宋_GB2312" w:cs="仿宋_GB2312" w:hint="eastAsia"/>
          <w:sz w:val="32"/>
          <w:szCs w:val="32"/>
        </w:rPr>
        <w:t>本部门预算为汇总预算，</w:t>
      </w:r>
      <w:r w:rsidR="00D352E9" w:rsidRPr="00D352E9">
        <w:rPr>
          <w:rFonts w:ascii="仿宋_GB2312" w:eastAsia="仿宋_GB2312" w:hAnsi="仿宋_GB2312" w:cs="仿宋_GB2312" w:hint="eastAsia"/>
          <w:sz w:val="32"/>
          <w:szCs w:val="32"/>
        </w:rPr>
        <w:t>包括：</w:t>
      </w:r>
      <w:r w:rsidR="00D352E9">
        <w:rPr>
          <w:rFonts w:ascii="仿宋_GB2312" w:eastAsia="仿宋_GB2312" w:hAnsi="仿宋_GB2312" w:cs="仿宋_GB2312" w:hint="eastAsia"/>
          <w:sz w:val="32"/>
          <w:szCs w:val="32"/>
        </w:rPr>
        <w:t>局</w:t>
      </w:r>
      <w:r w:rsidR="00D352E9" w:rsidRPr="00D352E9">
        <w:rPr>
          <w:rFonts w:ascii="仿宋_GB2312" w:eastAsia="仿宋_GB2312" w:hAnsi="仿宋_GB2312" w:cs="仿宋_GB2312" w:hint="eastAsia"/>
          <w:sz w:val="32"/>
          <w:szCs w:val="32"/>
        </w:rPr>
        <w:t>本级预算，以及纳入编制范围的下属单位预算。下属单位具体包括：</w:t>
      </w:r>
      <w:r w:rsidR="00D352E9">
        <w:rPr>
          <w:rFonts w:ascii="仿宋_GB2312" w:eastAsia="仿宋_GB2312" w:hAnsi="仿宋_GB2312" w:cs="仿宋_GB2312" w:hint="eastAsia"/>
          <w:sz w:val="32"/>
          <w:szCs w:val="32"/>
        </w:rPr>
        <w:t>大埔县公安局森林分局</w:t>
      </w:r>
      <w:r w:rsidR="00D352E9" w:rsidRPr="00D352E9">
        <w:rPr>
          <w:rFonts w:ascii="仿宋_GB2312" w:eastAsia="仿宋_GB2312" w:hAnsi="仿宋_GB2312" w:cs="仿宋_GB2312" w:hint="eastAsia"/>
          <w:sz w:val="32"/>
          <w:szCs w:val="32"/>
        </w:rPr>
        <w:t>。</w:t>
      </w:r>
    </w:p>
    <w:p w:rsidR="009456EB" w:rsidRDefault="003F7E37" w:rsidP="00435857">
      <w:pPr>
        <w:numPr>
          <w:ilvl w:val="0"/>
          <w:numId w:val="4"/>
        </w:numPr>
        <w:ind w:firstLine="640"/>
        <w:rPr>
          <w:rFonts w:ascii="仿宋_GB2312" w:eastAsia="仿宋_GB2312" w:hAnsi="仿宋_GB2312" w:cs="仿宋_GB2312"/>
          <w:sz w:val="32"/>
          <w:szCs w:val="32"/>
        </w:rPr>
      </w:pPr>
      <w:r w:rsidRPr="00D352E9">
        <w:rPr>
          <w:rFonts w:ascii="仿宋_GB2312" w:eastAsia="仿宋_GB2312" w:hAnsi="仿宋_GB2312" w:cs="仿宋_GB2312" w:hint="eastAsia"/>
          <w:sz w:val="32"/>
          <w:szCs w:val="32"/>
        </w:rPr>
        <w:t>本部门内设机构、人员构成情况：</w:t>
      </w:r>
    </w:p>
    <w:p w:rsidR="00645341" w:rsidRPr="00645341" w:rsidRDefault="009456EB" w:rsidP="00645341">
      <w:pPr>
        <w:ind w:firstLineChars="200" w:firstLine="640"/>
        <w:rPr>
          <w:rFonts w:ascii="黑体" w:eastAsia="黑体" w:hAnsi="黑体" w:cs="Arial"/>
          <w:color w:val="000000"/>
          <w:kern w:val="0"/>
          <w:sz w:val="32"/>
          <w:szCs w:val="32"/>
        </w:rPr>
      </w:pPr>
      <w:r w:rsidRPr="009456EB">
        <w:rPr>
          <w:rFonts w:ascii="黑体" w:eastAsia="黑体" w:hAnsi="黑体" w:cs="仿宋_GB2312"/>
          <w:sz w:val="32"/>
          <w:szCs w:val="32"/>
        </w:rPr>
        <w:t xml:space="preserve"> </w:t>
      </w:r>
      <w:r w:rsidRPr="009456EB">
        <w:rPr>
          <w:rFonts w:ascii="黑体" w:eastAsia="黑体" w:hAnsi="黑体" w:cs="Arial" w:hint="eastAsia"/>
          <w:color w:val="000000"/>
          <w:kern w:val="0"/>
          <w:sz w:val="32"/>
          <w:szCs w:val="32"/>
        </w:rPr>
        <w:t>（1）局机关1个（</w:t>
      </w:r>
      <w:r w:rsidRPr="009456EB">
        <w:rPr>
          <w:rFonts w:ascii="黑体" w:eastAsia="黑体" w:hAnsi="黑体" w:cs="Arial"/>
          <w:color w:val="000000"/>
          <w:kern w:val="0"/>
          <w:sz w:val="32"/>
          <w:szCs w:val="32"/>
        </w:rPr>
        <w:t>大埔县</w:t>
      </w:r>
      <w:r w:rsidRPr="009456EB">
        <w:rPr>
          <w:rFonts w:ascii="黑体" w:eastAsia="黑体" w:hAnsi="黑体" w:cs="Arial" w:hint="eastAsia"/>
          <w:color w:val="000000"/>
          <w:kern w:val="0"/>
          <w:sz w:val="32"/>
          <w:szCs w:val="32"/>
        </w:rPr>
        <w:t>林业</w:t>
      </w:r>
      <w:r w:rsidRPr="009456EB">
        <w:rPr>
          <w:rFonts w:ascii="黑体" w:eastAsia="黑体" w:hAnsi="黑体" w:cs="Arial"/>
          <w:color w:val="000000"/>
          <w:kern w:val="0"/>
          <w:sz w:val="32"/>
          <w:szCs w:val="32"/>
        </w:rPr>
        <w:t>局</w:t>
      </w:r>
      <w:r w:rsidRPr="009456EB">
        <w:rPr>
          <w:rFonts w:ascii="黑体" w:eastAsia="黑体" w:hAnsi="黑体" w:cs="Arial" w:hint="eastAsia"/>
          <w:color w:val="000000"/>
          <w:kern w:val="0"/>
          <w:sz w:val="32"/>
          <w:szCs w:val="32"/>
        </w:rPr>
        <w:t>参照公务员管理</w:t>
      </w:r>
      <w:r w:rsidRPr="009456EB">
        <w:rPr>
          <w:rFonts w:ascii="黑体" w:eastAsia="黑体" w:hAnsi="黑体" w:cs="Arial"/>
          <w:color w:val="000000"/>
          <w:kern w:val="0"/>
          <w:sz w:val="32"/>
          <w:szCs w:val="32"/>
        </w:rPr>
        <w:t>编制</w:t>
      </w:r>
      <w:r w:rsidRPr="009456EB">
        <w:rPr>
          <w:rFonts w:ascii="黑体" w:eastAsia="黑体" w:hAnsi="黑体" w:cs="Arial" w:hint="eastAsia"/>
          <w:color w:val="000000"/>
          <w:kern w:val="0"/>
          <w:sz w:val="32"/>
          <w:szCs w:val="32"/>
        </w:rPr>
        <w:t>30</w:t>
      </w:r>
      <w:r w:rsidRPr="009456EB">
        <w:rPr>
          <w:rFonts w:ascii="黑体" w:eastAsia="黑体" w:hAnsi="黑体" w:cs="Arial"/>
          <w:color w:val="000000"/>
          <w:kern w:val="0"/>
          <w:sz w:val="32"/>
          <w:szCs w:val="32"/>
        </w:rPr>
        <w:t>人，</w:t>
      </w:r>
      <w:r w:rsidRPr="009456EB">
        <w:rPr>
          <w:rFonts w:ascii="黑体" w:eastAsia="黑体" w:hAnsi="黑体" w:cs="Arial" w:hint="eastAsia"/>
          <w:color w:val="000000"/>
          <w:kern w:val="0"/>
          <w:sz w:val="32"/>
          <w:szCs w:val="32"/>
        </w:rPr>
        <w:t>县公安局森林分局公务员编制30人，县森林防火指挥部办公室参照公务员管理编制6人，县绿化委员会办公室参照公务员管理编制4人）；（2）所属站9个（县野生动植物保护检疫站事业编制5人，县林业科技种苗推广站事业编制5人，县万福森林公园管护中心事业编制10人，县林业要素交易中心事业编制8人，县人民政府山林权属争议调处办公室事业编制6人，县生态林服务中心事业编制5人，双溪木材检查站事业编制7人，茶阳木材检查站事业编制6人，高陂木材检查站事业编制13人）。</w:t>
      </w:r>
      <w:r w:rsidR="00645341" w:rsidRPr="00645341">
        <w:rPr>
          <w:rFonts w:ascii="黑体" w:eastAsia="黑体" w:hAnsi="黑体" w:cs="Arial" w:hint="eastAsia"/>
          <w:color w:val="000000"/>
          <w:kern w:val="0"/>
          <w:sz w:val="32"/>
          <w:szCs w:val="32"/>
        </w:rPr>
        <w:t>实有人数：194人（局机关及所属站113人，局及所属站退休81人）。</w:t>
      </w:r>
    </w:p>
    <w:p w:rsidR="009456EB" w:rsidRPr="009456EB" w:rsidRDefault="009456EB" w:rsidP="009456EB">
      <w:pPr>
        <w:ind w:firstLineChars="200" w:firstLine="640"/>
        <w:rPr>
          <w:rFonts w:ascii="黑体" w:eastAsia="黑体" w:hAnsi="黑体" w:cs="Arial"/>
          <w:color w:val="000000"/>
          <w:kern w:val="0"/>
          <w:sz w:val="32"/>
          <w:szCs w:val="32"/>
        </w:rPr>
      </w:pPr>
      <w:r w:rsidRPr="009456EB">
        <w:rPr>
          <w:rFonts w:ascii="黑体" w:eastAsia="黑体" w:hAnsi="黑体" w:cs="Arial" w:hint="eastAsia"/>
          <w:color w:val="000000"/>
          <w:kern w:val="0"/>
          <w:sz w:val="32"/>
          <w:szCs w:val="32"/>
        </w:rPr>
        <w:t>。</w:t>
      </w:r>
    </w:p>
    <w:p w:rsidR="009456EB" w:rsidRPr="009456EB" w:rsidRDefault="009456EB" w:rsidP="009456EB">
      <w:pPr>
        <w:rPr>
          <w:rFonts w:ascii="Arial" w:eastAsia="宋体" w:hAnsi="Arial" w:cs="Arial"/>
          <w:color w:val="000000"/>
          <w:kern w:val="0"/>
          <w:sz w:val="28"/>
          <w:szCs w:val="28"/>
        </w:rPr>
      </w:pPr>
    </w:p>
    <w:p w:rsidR="00505B4A" w:rsidRPr="009456EB" w:rsidRDefault="00505B4A" w:rsidP="009456EB">
      <w:pPr>
        <w:ind w:left="640"/>
        <w:rPr>
          <w:rFonts w:ascii="仿宋_GB2312" w:eastAsia="仿宋_GB2312" w:hAnsi="仿宋_GB2312" w:cs="仿宋_GB2312"/>
          <w:sz w:val="32"/>
          <w:szCs w:val="32"/>
        </w:rPr>
        <w:sectPr w:rsidR="00505B4A" w:rsidRPr="009456EB">
          <w:pgSz w:w="11906" w:h="16838"/>
          <w:pgMar w:top="1440" w:right="1800" w:bottom="1440" w:left="1800" w:header="851" w:footer="992" w:gutter="0"/>
          <w:cols w:space="425"/>
          <w:docGrid w:type="lines" w:linePitch="312"/>
        </w:sect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B82BBA">
        <w:rPr>
          <w:rFonts w:ascii="方正小标宋简体" w:eastAsia="方正小标宋简体" w:hAnsi="方正小标宋简体" w:cs="方正小标宋简体" w:hint="eastAsia"/>
          <w:sz w:val="44"/>
          <w:szCs w:val="44"/>
        </w:rPr>
        <w:t>201</w:t>
      </w:r>
      <w:r w:rsidR="00645341">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505B4A" w:rsidRDefault="00505B4A">
      <w:pPr>
        <w:rPr>
          <w:rFonts w:ascii="楷体_GB2312" w:eastAsia="楷体_GB2312" w:hAnsi="楷体_GB2312" w:cs="楷体_GB2312"/>
          <w:sz w:val="32"/>
          <w:szCs w:val="32"/>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A5D6F"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45341">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A5D6F"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645341">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0036EB">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65F4F">
              <w:rPr>
                <w:rFonts w:ascii="宋体" w:eastAsia="宋体" w:hAnsi="宋体" w:cs="Arial" w:hint="eastAsia"/>
                <w:color w:val="000000"/>
                <w:kern w:val="0"/>
                <w:sz w:val="20"/>
                <w:szCs w:val="20"/>
              </w:rPr>
              <w:t>1662.65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65F4F">
              <w:rPr>
                <w:rFonts w:ascii="宋体" w:eastAsia="宋体" w:hAnsi="宋体" w:cs="Arial" w:hint="eastAsia"/>
                <w:color w:val="000000"/>
                <w:kern w:val="0"/>
                <w:sz w:val="20"/>
                <w:szCs w:val="20"/>
              </w:rPr>
              <w:t>1662.65</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65F4F">
              <w:rPr>
                <w:rFonts w:ascii="宋体" w:eastAsia="宋体" w:hAnsi="宋体" w:cs="Arial" w:hint="eastAsia"/>
                <w:color w:val="000000"/>
                <w:kern w:val="0"/>
                <w:sz w:val="20"/>
                <w:szCs w:val="20"/>
              </w:rPr>
              <w:t>1662.65</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65F4F">
              <w:rPr>
                <w:rFonts w:ascii="宋体" w:eastAsia="宋体" w:hAnsi="宋体" w:cs="Arial" w:hint="eastAsia"/>
                <w:color w:val="000000"/>
                <w:kern w:val="0"/>
                <w:sz w:val="20"/>
                <w:szCs w:val="20"/>
              </w:rPr>
              <w:t>1662.65</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E65F4F" w:rsidP="001A6815">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1662.65</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E65F4F">
              <w:rPr>
                <w:rFonts w:ascii="宋体" w:eastAsia="宋体" w:hAnsi="宋体" w:cs="Arial" w:hint="eastAsia"/>
                <w:color w:val="000000"/>
                <w:kern w:val="0"/>
                <w:sz w:val="20"/>
                <w:szCs w:val="20"/>
              </w:rPr>
              <w:t>1662.65</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7A5D6F"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E65F4F">
              <w:rPr>
                <w:rFonts w:ascii="宋体" w:eastAsia="宋体" w:hAnsi="宋体" w:cs="Arial" w:hint="eastAsia"/>
                <w:color w:val="000000"/>
                <w:kern w:val="0"/>
                <w:sz w:val="20"/>
                <w:szCs w:val="20"/>
              </w:rPr>
              <w:t>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65F4F">
              <w:rPr>
                <w:rFonts w:ascii="宋体" w:eastAsia="宋体" w:hAnsi="宋体" w:cs="Arial" w:hint="eastAsia"/>
                <w:color w:val="000000"/>
                <w:kern w:val="0"/>
                <w:sz w:val="20"/>
                <w:szCs w:val="20"/>
              </w:rPr>
              <w:t>1662.65</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65F4F">
              <w:rPr>
                <w:rFonts w:ascii="宋体" w:eastAsia="宋体" w:hAnsi="宋体" w:cs="Arial" w:hint="eastAsia"/>
                <w:color w:val="000000"/>
                <w:kern w:val="0"/>
                <w:sz w:val="20"/>
                <w:szCs w:val="20"/>
              </w:rPr>
              <w:t>1662.65</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lastRenderedPageBreak/>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65F4F">
              <w:rPr>
                <w:rFonts w:ascii="宋体" w:eastAsia="宋体" w:hAnsi="宋体" w:cs="Arial" w:hint="eastAsia"/>
                <w:color w:val="000000"/>
                <w:kern w:val="0"/>
                <w:sz w:val="20"/>
                <w:szCs w:val="20"/>
              </w:rPr>
              <w:t>1662.65</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7A5D6F">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E65F4F" w:rsidP="000036EB">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1662.65</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9B2CFE"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3F5DFD">
              <w:rPr>
                <w:rFonts w:ascii="宋体" w:eastAsia="宋体" w:hAnsi="宋体" w:cs="Arial" w:hint="eastAsia"/>
                <w:color w:val="000000"/>
                <w:kern w:val="0"/>
                <w:sz w:val="20"/>
                <w:szCs w:val="20"/>
              </w:rPr>
              <w:t>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F5DFD">
              <w:rPr>
                <w:rFonts w:ascii="宋体" w:eastAsia="宋体" w:hAnsi="宋体" w:cs="Arial" w:hint="eastAsia"/>
                <w:color w:val="000000"/>
                <w:kern w:val="0"/>
                <w:sz w:val="20"/>
                <w:szCs w:val="20"/>
              </w:rPr>
              <w:t>1662.65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036E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F5DFD">
              <w:rPr>
                <w:rFonts w:ascii="宋体" w:eastAsia="宋体" w:hAnsi="宋体" w:cs="Arial" w:hint="eastAsia"/>
                <w:color w:val="000000"/>
                <w:kern w:val="0"/>
                <w:sz w:val="20"/>
                <w:szCs w:val="20"/>
              </w:rPr>
              <w:t>1181.45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036E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F5DFD">
              <w:rPr>
                <w:rFonts w:ascii="宋体" w:eastAsia="宋体" w:hAnsi="宋体" w:cs="Arial" w:hint="eastAsia"/>
                <w:color w:val="000000"/>
                <w:kern w:val="0"/>
                <w:sz w:val="20"/>
                <w:szCs w:val="20"/>
              </w:rPr>
              <w:t>391.68</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036E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3F5DFD">
              <w:rPr>
                <w:rFonts w:ascii="宋体" w:eastAsia="宋体" w:hAnsi="宋体" w:cs="Arial" w:hint="eastAsia"/>
                <w:color w:val="000000"/>
                <w:kern w:val="0"/>
                <w:sz w:val="20"/>
                <w:szCs w:val="20"/>
              </w:rPr>
              <w:t>89.52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036E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03300">
              <w:rPr>
                <w:rFonts w:ascii="宋体" w:eastAsia="宋体" w:hAnsi="宋体" w:cs="Arial" w:hint="eastAsia"/>
                <w:color w:val="000000"/>
                <w:kern w:val="0"/>
                <w:sz w:val="20"/>
                <w:szCs w:val="20"/>
              </w:rPr>
              <w:t>1662.65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B2CFE">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03300">
              <w:rPr>
                <w:rFonts w:ascii="宋体" w:eastAsia="宋体" w:hAnsi="宋体" w:cs="Arial" w:hint="eastAsia"/>
                <w:color w:val="000000"/>
                <w:kern w:val="0"/>
                <w:sz w:val="20"/>
                <w:szCs w:val="20"/>
              </w:rPr>
              <w:t>1662.65</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47F55"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C03300">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47F55"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C03300">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C03300">
              <w:rPr>
                <w:rFonts w:ascii="宋体" w:eastAsia="宋体" w:hAnsi="宋体" w:cs="Arial" w:hint="eastAsia"/>
                <w:color w:val="000000"/>
                <w:kern w:val="0"/>
                <w:sz w:val="20"/>
                <w:szCs w:val="20"/>
              </w:rPr>
              <w:t>1662.65</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C03300">
              <w:rPr>
                <w:rFonts w:ascii="宋体" w:eastAsia="宋体" w:hAnsi="宋体" w:cs="Arial" w:hint="eastAsia"/>
                <w:color w:val="000000"/>
                <w:kern w:val="0"/>
                <w:sz w:val="20"/>
                <w:szCs w:val="20"/>
              </w:rPr>
              <w:t>1662.65</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7F5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7F55">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7F55">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47F55">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C03300">
              <w:rPr>
                <w:rFonts w:ascii="宋体" w:eastAsia="宋体" w:hAnsi="宋体" w:cs="Arial" w:hint="eastAsia"/>
                <w:color w:val="000000"/>
                <w:kern w:val="0"/>
                <w:sz w:val="20"/>
                <w:szCs w:val="20"/>
              </w:rPr>
              <w:t>1662.65</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C03300">
              <w:rPr>
                <w:rFonts w:ascii="宋体" w:eastAsia="宋体" w:hAnsi="宋体" w:cs="Arial" w:hint="eastAsia"/>
                <w:color w:val="000000"/>
                <w:kern w:val="0"/>
                <w:sz w:val="20"/>
                <w:szCs w:val="20"/>
              </w:rPr>
              <w:t>1662.65</w:t>
            </w:r>
          </w:p>
        </w:tc>
      </w:tr>
    </w:tbl>
    <w:p w:rsidR="00505B4A" w:rsidRDefault="00505B4A"/>
    <w:tbl>
      <w:tblPr>
        <w:tblW w:w="0" w:type="auto"/>
        <w:tblInd w:w="93" w:type="dxa"/>
        <w:tblLook w:val="04A0"/>
      </w:tblPr>
      <w:tblGrid>
        <w:gridCol w:w="3916"/>
        <w:gridCol w:w="9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0330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1662.65</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0330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1662.65</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E76C36" w:rsidRPr="00CF3C31" w:rsidTr="00E76C36">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76C36" w:rsidRPr="00CF3C31" w:rsidRDefault="00E76C36" w:rsidP="00CF3C31">
            <w:pPr>
              <w:widowControl/>
              <w:jc w:val="left"/>
              <w:rPr>
                <w:rFonts w:ascii="宋体" w:eastAsia="宋体" w:hAnsi="宋体" w:cs="Arial"/>
                <w:color w:val="000000"/>
                <w:kern w:val="0"/>
                <w:sz w:val="20"/>
                <w:szCs w:val="20"/>
              </w:rPr>
            </w:pPr>
            <w:r w:rsidRPr="005C7D31">
              <w:rPr>
                <w:rFonts w:ascii="宋体" w:eastAsia="宋体" w:hAnsi="宋体" w:cs="Arial" w:hint="eastAsia"/>
                <w:color w:val="000000"/>
                <w:kern w:val="0"/>
                <w:sz w:val="20"/>
                <w:szCs w:val="20"/>
              </w:rPr>
              <w:t>[213] 农林水支出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E76C36" w:rsidRPr="00CF3C31" w:rsidRDefault="00C0330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1387.99</w:t>
            </w:r>
            <w:r w:rsidR="00E76C36"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E76C36" w:rsidRDefault="00AE3D01" w:rsidP="00E76C36">
            <w:pPr>
              <w:jc w:val="right"/>
            </w:pPr>
            <w:r>
              <w:rPr>
                <w:rFonts w:ascii="宋体" w:eastAsia="宋体" w:hAnsi="宋体" w:cs="Arial" w:hint="eastAsia"/>
                <w:color w:val="000000"/>
                <w:kern w:val="0"/>
                <w:sz w:val="20"/>
                <w:szCs w:val="20"/>
              </w:rPr>
              <w:t>1387.99</w:t>
            </w:r>
          </w:p>
        </w:tc>
        <w:tc>
          <w:tcPr>
            <w:tcW w:w="0" w:type="auto"/>
            <w:tcBorders>
              <w:top w:val="nil"/>
              <w:left w:val="nil"/>
              <w:bottom w:val="single" w:sz="4" w:space="0" w:color="000000"/>
              <w:right w:val="single" w:sz="4" w:space="0" w:color="000000"/>
            </w:tcBorders>
            <w:shd w:val="clear" w:color="000000" w:fill="FFFFFF"/>
            <w:noWrap/>
            <w:vAlign w:val="center"/>
            <w:hideMark/>
          </w:tcPr>
          <w:p w:rsidR="00E76C36" w:rsidRPr="00CF3C31" w:rsidRDefault="00E76C3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E76C36" w:rsidRPr="00CF3C31" w:rsidTr="00E76C36">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76C36" w:rsidRPr="00CF3C31" w:rsidRDefault="00E76C36" w:rsidP="005C7D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r w:rsidRPr="005C7D31">
              <w:rPr>
                <w:rFonts w:ascii="宋体" w:eastAsia="宋体" w:hAnsi="宋体" w:cs="Arial" w:hint="eastAsia"/>
                <w:color w:val="000000"/>
                <w:kern w:val="0"/>
                <w:sz w:val="20"/>
                <w:szCs w:val="20"/>
              </w:rPr>
              <w:t>[21302]林业</w:t>
            </w:r>
          </w:p>
        </w:tc>
        <w:tc>
          <w:tcPr>
            <w:tcW w:w="0" w:type="auto"/>
            <w:tcBorders>
              <w:top w:val="nil"/>
              <w:left w:val="nil"/>
              <w:bottom w:val="single" w:sz="4" w:space="0" w:color="000000"/>
              <w:right w:val="single" w:sz="4" w:space="0" w:color="000000"/>
            </w:tcBorders>
            <w:shd w:val="clear" w:color="000000" w:fill="FFFFFF"/>
            <w:noWrap/>
            <w:vAlign w:val="center"/>
            <w:hideMark/>
          </w:tcPr>
          <w:p w:rsidR="00E76C36" w:rsidRPr="00CF3C31" w:rsidRDefault="00AE3D0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1387.99</w:t>
            </w:r>
          </w:p>
        </w:tc>
        <w:tc>
          <w:tcPr>
            <w:tcW w:w="0" w:type="auto"/>
            <w:tcBorders>
              <w:top w:val="nil"/>
              <w:left w:val="nil"/>
              <w:bottom w:val="single" w:sz="4" w:space="0" w:color="000000"/>
              <w:right w:val="single" w:sz="4" w:space="0" w:color="000000"/>
            </w:tcBorders>
            <w:shd w:val="clear" w:color="000000" w:fill="FFFFFF"/>
            <w:noWrap/>
            <w:hideMark/>
          </w:tcPr>
          <w:p w:rsidR="00E76C36" w:rsidRDefault="00AE3D01" w:rsidP="00E76C36">
            <w:pPr>
              <w:jc w:val="right"/>
            </w:pPr>
            <w:r>
              <w:rPr>
                <w:rFonts w:ascii="宋体" w:eastAsia="宋体" w:hAnsi="宋体" w:cs="Arial" w:hint="eastAsia"/>
                <w:color w:val="000000"/>
                <w:kern w:val="0"/>
                <w:sz w:val="20"/>
                <w:szCs w:val="20"/>
              </w:rPr>
              <w:t>1387.99</w:t>
            </w:r>
          </w:p>
        </w:tc>
        <w:tc>
          <w:tcPr>
            <w:tcW w:w="0" w:type="auto"/>
            <w:tcBorders>
              <w:top w:val="nil"/>
              <w:left w:val="nil"/>
              <w:bottom w:val="single" w:sz="4" w:space="0" w:color="000000"/>
              <w:right w:val="single" w:sz="4" w:space="0" w:color="000000"/>
            </w:tcBorders>
            <w:shd w:val="clear" w:color="000000" w:fill="FFFFFF"/>
            <w:noWrap/>
            <w:vAlign w:val="center"/>
            <w:hideMark/>
          </w:tcPr>
          <w:p w:rsidR="00E76C36" w:rsidRPr="00CF3C31" w:rsidRDefault="00E76C36"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AE3D0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E3D01" w:rsidRPr="005C7D31" w:rsidRDefault="00AE3D01" w:rsidP="005C7D31">
            <w:pPr>
              <w:widowControl/>
              <w:ind w:firstLineChars="100" w:firstLine="200"/>
              <w:jc w:val="left"/>
              <w:rPr>
                <w:rFonts w:ascii="宋体" w:eastAsia="宋体" w:hAnsi="宋体" w:cs="Arial" w:hint="eastAsia"/>
                <w:color w:val="000000"/>
                <w:kern w:val="0"/>
                <w:sz w:val="20"/>
                <w:szCs w:val="20"/>
              </w:rPr>
            </w:pPr>
            <w:r w:rsidRPr="005C7D31">
              <w:rPr>
                <w:rFonts w:ascii="宋体" w:eastAsia="宋体" w:hAnsi="宋体" w:cs="Arial" w:hint="eastAsia"/>
                <w:color w:val="000000"/>
                <w:kern w:val="0"/>
                <w:sz w:val="20"/>
                <w:szCs w:val="20"/>
              </w:rPr>
              <w:t>[213020</w:t>
            </w:r>
            <w:r>
              <w:rPr>
                <w:rFonts w:ascii="宋体" w:eastAsia="宋体" w:hAnsi="宋体" w:cs="Arial" w:hint="eastAsia"/>
                <w:color w:val="000000"/>
                <w:kern w:val="0"/>
                <w:sz w:val="20"/>
                <w:szCs w:val="20"/>
              </w:rPr>
              <w:t>1</w:t>
            </w:r>
            <w:r w:rsidRPr="005C7D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AE3D01" w:rsidRDefault="00AE3D01" w:rsidP="00CF3C31">
            <w:pPr>
              <w:widowControl/>
              <w:jc w:val="righ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832.09</w:t>
            </w:r>
          </w:p>
        </w:tc>
        <w:tc>
          <w:tcPr>
            <w:tcW w:w="0" w:type="auto"/>
            <w:tcBorders>
              <w:top w:val="nil"/>
              <w:left w:val="nil"/>
              <w:bottom w:val="single" w:sz="4" w:space="0" w:color="000000"/>
              <w:right w:val="single" w:sz="4" w:space="0" w:color="000000"/>
            </w:tcBorders>
            <w:shd w:val="clear" w:color="000000" w:fill="FFFFFF"/>
            <w:noWrap/>
            <w:vAlign w:val="center"/>
            <w:hideMark/>
          </w:tcPr>
          <w:p w:rsidR="00AE3D01" w:rsidRDefault="00AE3D01" w:rsidP="00CF3C31">
            <w:pPr>
              <w:widowControl/>
              <w:jc w:val="right"/>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832.09</w:t>
            </w:r>
          </w:p>
        </w:tc>
        <w:tc>
          <w:tcPr>
            <w:tcW w:w="0" w:type="auto"/>
            <w:tcBorders>
              <w:top w:val="nil"/>
              <w:left w:val="nil"/>
              <w:bottom w:val="single" w:sz="4" w:space="0" w:color="000000"/>
              <w:right w:val="single" w:sz="4" w:space="0" w:color="000000"/>
            </w:tcBorders>
            <w:shd w:val="clear" w:color="000000" w:fill="FFFFFF"/>
            <w:noWrap/>
            <w:vAlign w:val="center"/>
            <w:hideMark/>
          </w:tcPr>
          <w:p w:rsidR="00AE3D01" w:rsidRDefault="00AE3D01" w:rsidP="00CF3C31">
            <w:pPr>
              <w:widowControl/>
              <w:jc w:val="right"/>
              <w:rPr>
                <w:rFonts w:ascii="宋体" w:eastAsia="宋体" w:hAnsi="宋体" w:cs="Arial" w:hint="eastAsia"/>
                <w:color w:val="000000"/>
                <w:kern w:val="0"/>
                <w:sz w:val="20"/>
                <w:szCs w:val="20"/>
              </w:rPr>
            </w:pP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5C7D31" w:rsidP="005C7D31">
            <w:pPr>
              <w:widowControl/>
              <w:ind w:firstLineChars="100" w:firstLine="200"/>
              <w:jc w:val="left"/>
              <w:rPr>
                <w:rFonts w:ascii="宋体" w:eastAsia="宋体" w:hAnsi="宋体" w:cs="Arial"/>
                <w:color w:val="000000"/>
                <w:kern w:val="0"/>
                <w:sz w:val="20"/>
                <w:szCs w:val="20"/>
              </w:rPr>
            </w:pPr>
            <w:r w:rsidRPr="005C7D31">
              <w:rPr>
                <w:rFonts w:ascii="宋体" w:eastAsia="宋体" w:hAnsi="宋体" w:cs="Arial" w:hint="eastAsia"/>
                <w:color w:val="000000"/>
                <w:kern w:val="0"/>
                <w:sz w:val="20"/>
                <w:szCs w:val="20"/>
              </w:rPr>
              <w:t>[2130204]林业事业机构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3D0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555.90</w:t>
            </w:r>
            <w:r w:rsidR="005C7D31" w:rsidRPr="00CF3C31">
              <w:rPr>
                <w:rFonts w:ascii="宋体" w:eastAsia="宋体" w:hAnsi="宋体" w:cs="Arial" w:hint="eastAsia"/>
                <w:color w:val="000000"/>
                <w:kern w:val="0"/>
                <w:sz w:val="20"/>
                <w:szCs w:val="20"/>
              </w:rPr>
              <w:t xml:space="preserve">　</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AE3D0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555.90</w:t>
            </w:r>
            <w:r w:rsidR="005C7D31" w:rsidRPr="00CF3C31">
              <w:rPr>
                <w:rFonts w:ascii="宋体" w:eastAsia="宋体" w:hAnsi="宋体" w:cs="Arial" w:hint="eastAsia"/>
                <w:color w:val="000000"/>
                <w:kern w:val="0"/>
                <w:sz w:val="20"/>
                <w:szCs w:val="20"/>
              </w:rPr>
              <w:t xml:space="preserve">　</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E532A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0036E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036EB" w:rsidRPr="00CF3C31" w:rsidRDefault="000036E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AE3D0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274.66</w:t>
            </w:r>
            <w:r w:rsidR="000036E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AE3D01" w:rsidP="00E76C3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274.66</w:t>
            </w:r>
            <w:r w:rsidR="000036E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0036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036E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036EB" w:rsidRPr="00CF3C31" w:rsidRDefault="000036E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AE3D01" w:rsidP="00E76C3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274.66</w:t>
            </w:r>
            <w:r w:rsidR="000036E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AE3D01" w:rsidP="00E76C3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274.66</w:t>
            </w:r>
            <w:r w:rsidR="000036E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0036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036E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036EB" w:rsidRPr="00CF3C31" w:rsidRDefault="000036E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AE3D01" w:rsidP="00E76C3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192.58</w:t>
            </w:r>
            <w:r w:rsidR="000036E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AE3D01" w:rsidP="00E76C36">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192.58</w:t>
            </w:r>
            <w:r w:rsidR="000036E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0036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036EB"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036EB" w:rsidRPr="00CF3C31" w:rsidRDefault="000036EB"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AE3D0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82.08</w:t>
            </w:r>
            <w:r w:rsidR="000036E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AE3D0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82.08</w:t>
            </w:r>
            <w:r w:rsidR="000036EB"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0036EB" w:rsidRPr="00CF3C31" w:rsidRDefault="000036EB"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5C7D31" w:rsidRDefault="005C7D31" w:rsidP="00DA497E">
            <w:pPr>
              <w:widowControl/>
              <w:jc w:val="right"/>
              <w:rPr>
                <w:rFonts w:ascii="宋体" w:eastAsia="宋体" w:hAnsi="宋体" w:cs="Arial"/>
                <w:color w:val="000000"/>
                <w:kern w:val="0"/>
                <w:sz w:val="20"/>
                <w:szCs w:val="20"/>
              </w:rPr>
            </w:pPr>
          </w:p>
          <w:p w:rsidR="00E532A0" w:rsidRDefault="00E532A0" w:rsidP="00DA497E">
            <w:pPr>
              <w:widowControl/>
              <w:jc w:val="right"/>
              <w:rPr>
                <w:rFonts w:ascii="宋体" w:eastAsia="宋体" w:hAnsi="宋体" w:cs="Arial"/>
                <w:color w:val="000000"/>
                <w:kern w:val="0"/>
                <w:sz w:val="20"/>
                <w:szCs w:val="20"/>
              </w:rPr>
            </w:pPr>
          </w:p>
          <w:p w:rsidR="00E532A0" w:rsidRDefault="00E532A0" w:rsidP="00DA497E">
            <w:pPr>
              <w:widowControl/>
              <w:jc w:val="right"/>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5C7D31">
            <w:pPr>
              <w:widowControl/>
              <w:ind w:firstLineChars="245" w:firstLine="689"/>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E532A0" w:rsidP="004D2B6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4D2B6B">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8C03BB" w:rsidP="004D2B6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4D2B6B">
              <w:rPr>
                <w:rFonts w:ascii="宋体" w:eastAsia="宋体" w:hAnsi="宋体" w:cs="Arial" w:hint="eastAsia"/>
                <w:color w:val="000000"/>
                <w:kern w:val="0"/>
                <w:sz w:val="20"/>
                <w:szCs w:val="20"/>
              </w:rPr>
              <w:t>62.65</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1181.45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C03BB" w:rsidP="004D2B6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4D2B6B">
              <w:rPr>
                <w:rFonts w:ascii="宋体" w:eastAsia="宋体" w:hAnsi="宋体" w:cs="Arial" w:hint="eastAsia"/>
                <w:color w:val="000000"/>
                <w:kern w:val="0"/>
                <w:sz w:val="20"/>
                <w:szCs w:val="20"/>
              </w:rPr>
              <w:t>95.99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13.95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207.66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95.52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68.33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391.68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173.70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169.10</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23.88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23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9023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89.52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72.31</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4D2B6B" w:rsidP="004D2B6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17.21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532A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7A34CE" w:rsidP="004D2B6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4D2B6B">
              <w:rPr>
                <w:rFonts w:ascii="宋体" w:eastAsia="宋体" w:hAnsi="宋体" w:cs="Arial" w:hint="eastAsia"/>
                <w:color w:val="000000"/>
                <w:kern w:val="0"/>
                <w:sz w:val="20"/>
                <w:szCs w:val="20"/>
              </w:rPr>
              <w:t>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lastRenderedPageBreak/>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E532A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532A0" w:rsidP="004D2B6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4D2B6B">
              <w:rPr>
                <w:rFonts w:ascii="宋体" w:eastAsia="宋体" w:hAnsi="宋体" w:cs="Arial" w:hint="eastAsia"/>
                <w:color w:val="000000"/>
                <w:kern w:val="0"/>
                <w:sz w:val="20"/>
                <w:szCs w:val="20"/>
              </w:rPr>
              <w:t>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8011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D2B6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lastRenderedPageBreak/>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E532A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D2B6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D2B6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C03B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4D2B6B"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E532A0" w:rsidP="00846F77">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846F77">
              <w:rPr>
                <w:rFonts w:ascii="宋体" w:eastAsia="宋体" w:hAnsi="宋体" w:cs="Arial" w:hint="eastAsia"/>
                <w:b/>
                <w:bCs/>
                <w:color w:val="000000"/>
                <w:kern w:val="0"/>
                <w:sz w:val="28"/>
                <w:szCs w:val="28"/>
              </w:rPr>
              <w:t>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532A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532A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532A0"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7"/>
        <w:gridCol w:w="616"/>
        <w:gridCol w:w="541"/>
        <w:gridCol w:w="744"/>
        <w:gridCol w:w="795"/>
        <w:gridCol w:w="846"/>
        <w:gridCol w:w="744"/>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E532A0" w:rsidP="00846F77">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sidR="00846F77">
              <w:rPr>
                <w:rFonts w:ascii="宋体" w:eastAsia="宋体" w:hAnsi="宋体" w:cs="Arial" w:hint="eastAsia"/>
                <w:b/>
                <w:bCs/>
                <w:kern w:val="0"/>
                <w:sz w:val="28"/>
                <w:szCs w:val="28"/>
              </w:rPr>
              <w:t>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w:t>
            </w:r>
            <w:r w:rsidRPr="00A217B1">
              <w:rPr>
                <w:rFonts w:ascii="宋体" w:eastAsia="宋体" w:hAnsi="宋体" w:cs="Arial" w:hint="eastAsia"/>
                <w:color w:val="000000"/>
                <w:kern w:val="0"/>
                <w:sz w:val="20"/>
                <w:szCs w:val="20"/>
              </w:rPr>
              <w:lastRenderedPageBreak/>
              <w:t>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lastRenderedPageBreak/>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lastRenderedPageBreak/>
              <w:t>**</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E532A0">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E532A0" w:rsidP="00846F77">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846F77">
              <w:rPr>
                <w:rFonts w:ascii="宋体" w:eastAsia="宋体" w:hAnsi="宋体" w:cs="Arial" w:hint="eastAsia"/>
                <w:b/>
                <w:bCs/>
                <w:color w:val="000000"/>
                <w:kern w:val="0"/>
                <w:sz w:val="28"/>
                <w:szCs w:val="28"/>
              </w:rPr>
              <w:t>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E532A0"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E532A0">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E532A0">
        <w:rPr>
          <w:rFonts w:ascii="方正小标宋简体" w:eastAsia="方正小标宋简体" w:hAnsi="方正小标宋简体" w:cs="方正小标宋简体" w:hint="eastAsia"/>
          <w:sz w:val="44"/>
          <w:szCs w:val="44"/>
        </w:rPr>
        <w:t>201</w:t>
      </w:r>
      <w:r w:rsidR="00880017">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年部门预算情况说明</w:t>
      </w:r>
    </w:p>
    <w:p w:rsidR="00505B4A" w:rsidRDefault="00505B4A">
      <w:pPr>
        <w:rPr>
          <w:rFonts w:ascii="方正小标宋简体" w:eastAsia="方正小标宋简体" w:hAnsi="方正小标宋简体" w:cs="方正小标宋简体"/>
          <w:sz w:val="44"/>
          <w:szCs w:val="44"/>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090BA1">
      <w:pPr>
        <w:ind w:firstLine="640"/>
        <w:rPr>
          <w:rFonts w:ascii="黑体" w:eastAsia="黑体" w:hAnsi="黑体" w:cs="黑体"/>
          <w:sz w:val="32"/>
          <w:szCs w:val="32"/>
        </w:rPr>
      </w:pPr>
      <w:r>
        <w:rPr>
          <w:rFonts w:ascii="仿宋_GB2312" w:eastAsia="仿宋_GB2312" w:hAnsi="仿宋_GB2312" w:cs="仿宋_GB2312" w:hint="eastAsia"/>
          <w:sz w:val="32"/>
          <w:szCs w:val="32"/>
        </w:rPr>
        <w:lastRenderedPageBreak/>
        <w:t>201</w:t>
      </w:r>
      <w:r w:rsidR="00880017">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年本部门收入预算</w:t>
      </w:r>
      <w:r w:rsidR="008C03BB">
        <w:rPr>
          <w:rFonts w:ascii="仿宋_GB2312" w:eastAsia="仿宋_GB2312" w:hAnsi="仿宋_GB2312" w:cs="仿宋_GB2312" w:hint="eastAsia"/>
          <w:sz w:val="32"/>
          <w:szCs w:val="32"/>
        </w:rPr>
        <w:t>16</w:t>
      </w:r>
      <w:r w:rsidR="00880017">
        <w:rPr>
          <w:rFonts w:ascii="仿宋_GB2312" w:eastAsia="仿宋_GB2312" w:hAnsi="仿宋_GB2312" w:cs="仿宋_GB2312" w:hint="eastAsia"/>
          <w:sz w:val="32"/>
          <w:szCs w:val="32"/>
        </w:rPr>
        <w:t>62.65</w:t>
      </w:r>
      <w:r w:rsidR="003F7E37">
        <w:rPr>
          <w:rFonts w:ascii="仿宋_GB2312" w:eastAsia="仿宋_GB2312" w:hAnsi="仿宋_GB2312" w:cs="仿宋_GB2312" w:hint="eastAsia"/>
          <w:sz w:val="32"/>
          <w:szCs w:val="32"/>
        </w:rPr>
        <w:t>万元，比上年增加</w:t>
      </w:r>
      <w:r w:rsidR="00880017">
        <w:rPr>
          <w:rFonts w:ascii="仿宋_GB2312" w:eastAsia="仿宋_GB2312" w:hAnsi="仿宋_GB2312" w:cs="仿宋_GB2312" w:hint="eastAsia"/>
          <w:sz w:val="32"/>
          <w:szCs w:val="32"/>
        </w:rPr>
        <w:t>58.21</w:t>
      </w:r>
      <w:r w:rsidR="003F7E37">
        <w:rPr>
          <w:rFonts w:ascii="仿宋_GB2312" w:eastAsia="仿宋_GB2312" w:hAnsi="仿宋_GB2312" w:cs="仿宋_GB2312" w:hint="eastAsia"/>
          <w:sz w:val="32"/>
          <w:szCs w:val="32"/>
        </w:rPr>
        <w:t>万元，增长</w:t>
      </w:r>
      <w:r w:rsidR="00880017">
        <w:rPr>
          <w:rFonts w:ascii="仿宋_GB2312" w:eastAsia="仿宋_GB2312" w:hAnsi="仿宋_GB2312" w:cs="仿宋_GB2312" w:hint="eastAsia"/>
          <w:sz w:val="32"/>
          <w:szCs w:val="32"/>
        </w:rPr>
        <w:t>4</w:t>
      </w:r>
      <w:r w:rsidR="003F7E37">
        <w:rPr>
          <w:rFonts w:ascii="仿宋_GB2312" w:eastAsia="仿宋_GB2312" w:hAnsi="仿宋_GB2312" w:cs="仿宋_GB2312" w:hint="eastAsia"/>
          <w:sz w:val="32"/>
          <w:szCs w:val="32"/>
        </w:rPr>
        <w:t>%，主要原因是</w:t>
      </w:r>
      <w:r w:rsidR="00EC4BCA" w:rsidRPr="00EC4BCA">
        <w:rPr>
          <w:rFonts w:ascii="仿宋_GB2312" w:eastAsia="仿宋_GB2312" w:hAnsi="仿宋_GB2312" w:cs="仿宋_GB2312" w:hint="eastAsia"/>
          <w:sz w:val="32"/>
          <w:szCs w:val="32"/>
        </w:rPr>
        <w:t>增加了人员工资，办公经费等支出</w:t>
      </w:r>
      <w:r w:rsidR="003F7E37">
        <w:rPr>
          <w:rFonts w:ascii="仿宋_GB2312" w:eastAsia="仿宋_GB2312" w:hAnsi="仿宋_GB2312" w:cs="仿宋_GB2312" w:hint="eastAsia"/>
          <w:sz w:val="32"/>
          <w:szCs w:val="32"/>
        </w:rPr>
        <w:t>；支出预算</w:t>
      </w:r>
      <w:r w:rsidR="00880017">
        <w:rPr>
          <w:rFonts w:ascii="仿宋_GB2312" w:eastAsia="仿宋_GB2312" w:hAnsi="仿宋_GB2312" w:cs="仿宋_GB2312" w:hint="eastAsia"/>
          <w:sz w:val="32"/>
          <w:szCs w:val="32"/>
        </w:rPr>
        <w:t>1662.65</w:t>
      </w:r>
      <w:r w:rsidR="003F7E37">
        <w:rPr>
          <w:rFonts w:ascii="仿宋_GB2312" w:eastAsia="仿宋_GB2312" w:hAnsi="仿宋_GB2312" w:cs="仿宋_GB2312" w:hint="eastAsia"/>
          <w:sz w:val="32"/>
          <w:szCs w:val="32"/>
        </w:rPr>
        <w:t>万元，比上年增加</w:t>
      </w:r>
      <w:r w:rsidR="00880017">
        <w:rPr>
          <w:rFonts w:ascii="仿宋_GB2312" w:eastAsia="仿宋_GB2312" w:hAnsi="仿宋_GB2312" w:cs="仿宋_GB2312" w:hint="eastAsia"/>
          <w:sz w:val="32"/>
          <w:szCs w:val="32"/>
        </w:rPr>
        <w:t>58.21</w:t>
      </w:r>
      <w:r w:rsidR="003F7E37">
        <w:rPr>
          <w:rFonts w:ascii="仿宋_GB2312" w:eastAsia="仿宋_GB2312" w:hAnsi="仿宋_GB2312" w:cs="仿宋_GB2312" w:hint="eastAsia"/>
          <w:sz w:val="32"/>
          <w:szCs w:val="32"/>
        </w:rPr>
        <w:t>万元，增长</w:t>
      </w:r>
      <w:r w:rsidR="00880017">
        <w:rPr>
          <w:rFonts w:ascii="仿宋_GB2312" w:eastAsia="仿宋_GB2312" w:hAnsi="仿宋_GB2312" w:cs="仿宋_GB2312" w:hint="eastAsia"/>
          <w:sz w:val="32"/>
          <w:szCs w:val="32"/>
        </w:rPr>
        <w:t>4</w:t>
      </w:r>
      <w:r w:rsidR="003F7E37">
        <w:rPr>
          <w:rFonts w:ascii="仿宋_GB2312" w:eastAsia="仿宋_GB2312" w:hAnsi="仿宋_GB2312" w:cs="仿宋_GB2312" w:hint="eastAsia"/>
          <w:sz w:val="32"/>
          <w:szCs w:val="32"/>
        </w:rPr>
        <w:t>%，主要原因是</w:t>
      </w:r>
      <w:r w:rsidR="00EC4BCA" w:rsidRPr="00EC4BCA">
        <w:rPr>
          <w:rFonts w:ascii="仿宋_GB2312" w:eastAsia="仿宋_GB2312" w:hAnsi="仿宋_GB2312" w:cs="仿宋_GB2312" w:hint="eastAsia"/>
          <w:sz w:val="32"/>
          <w:szCs w:val="32"/>
        </w:rPr>
        <w:t>增加了人员工资，办公经费等支出</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090BA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FA0855">
        <w:rPr>
          <w:rFonts w:ascii="仿宋_GB2312" w:eastAsia="仿宋_GB2312" w:hAnsi="仿宋_GB2312" w:cs="仿宋_GB2312" w:hint="eastAsia"/>
          <w:sz w:val="32"/>
          <w:szCs w:val="32"/>
        </w:rPr>
        <w:t>8</w:t>
      </w:r>
      <w:r w:rsidR="003F7E37">
        <w:rPr>
          <w:rFonts w:ascii="仿宋_GB2312" w:eastAsia="仿宋_GB2312" w:hAnsi="仿宋_GB2312" w:cs="仿宋_GB2312" w:hint="eastAsia"/>
          <w:sz w:val="32"/>
          <w:szCs w:val="32"/>
        </w:rPr>
        <w:t>年本部门“三公”经费预算安排</w:t>
      </w:r>
      <w:r w:rsidR="00FA0855">
        <w:rPr>
          <w:rFonts w:ascii="仿宋_GB2312" w:eastAsia="仿宋_GB2312" w:hAnsi="仿宋_GB2312" w:cs="仿宋_GB2312" w:hint="eastAsia"/>
          <w:sz w:val="32"/>
          <w:szCs w:val="32"/>
        </w:rPr>
        <w:t>25</w:t>
      </w:r>
      <w:r w:rsidR="003F7E37">
        <w:rPr>
          <w:rFonts w:ascii="仿宋_GB2312" w:eastAsia="仿宋_GB2312" w:hAnsi="仿宋_GB2312" w:cs="仿宋_GB2312" w:hint="eastAsia"/>
          <w:sz w:val="32"/>
          <w:szCs w:val="32"/>
        </w:rPr>
        <w:t>万元，比上年</w:t>
      </w:r>
      <w:r w:rsidR="00E258E7">
        <w:rPr>
          <w:rFonts w:ascii="仿宋_GB2312" w:eastAsia="仿宋_GB2312" w:hAnsi="仿宋_GB2312" w:cs="仿宋_GB2312" w:hint="eastAsia"/>
          <w:sz w:val="32"/>
          <w:szCs w:val="32"/>
        </w:rPr>
        <w:t>增加</w:t>
      </w:r>
      <w:r w:rsidR="00FA0855">
        <w:rPr>
          <w:rFonts w:ascii="仿宋_GB2312" w:eastAsia="仿宋_GB2312" w:hAnsi="仿宋_GB2312" w:cs="仿宋_GB2312" w:hint="eastAsia"/>
          <w:sz w:val="32"/>
          <w:szCs w:val="32"/>
        </w:rPr>
        <w:t>12.4</w:t>
      </w:r>
      <w:r w:rsidR="003F7E37">
        <w:rPr>
          <w:rFonts w:ascii="仿宋_GB2312" w:eastAsia="仿宋_GB2312" w:hAnsi="仿宋_GB2312" w:cs="仿宋_GB2312" w:hint="eastAsia"/>
          <w:sz w:val="32"/>
          <w:szCs w:val="32"/>
        </w:rPr>
        <w:t>万元，</w:t>
      </w:r>
      <w:r w:rsidR="00E258E7">
        <w:rPr>
          <w:rFonts w:ascii="仿宋_GB2312" w:eastAsia="仿宋_GB2312" w:hAnsi="仿宋_GB2312" w:cs="仿宋_GB2312" w:hint="eastAsia"/>
          <w:sz w:val="32"/>
          <w:szCs w:val="32"/>
        </w:rPr>
        <w:t>增长</w:t>
      </w:r>
      <w:r w:rsidR="00FA0855">
        <w:rPr>
          <w:rFonts w:ascii="仿宋_GB2312" w:eastAsia="仿宋_GB2312" w:hAnsi="仿宋_GB2312" w:cs="仿宋_GB2312" w:hint="eastAsia"/>
          <w:sz w:val="32"/>
          <w:szCs w:val="32"/>
        </w:rPr>
        <w:t>98</w:t>
      </w:r>
      <w:r w:rsidR="003F7E37">
        <w:rPr>
          <w:rFonts w:ascii="仿宋_GB2312" w:eastAsia="仿宋_GB2312" w:hAnsi="仿宋_GB2312" w:cs="仿宋_GB2312" w:hint="eastAsia"/>
          <w:sz w:val="32"/>
          <w:szCs w:val="32"/>
        </w:rPr>
        <w:t>%，主要原因是</w:t>
      </w:r>
      <w:r w:rsidR="00FA0855">
        <w:rPr>
          <w:rFonts w:ascii="仿宋_GB2312" w:eastAsia="仿宋_GB2312" w:hAnsi="仿宋_GB2312" w:cs="仿宋_GB2312" w:hint="eastAsia"/>
          <w:sz w:val="32"/>
          <w:szCs w:val="32"/>
        </w:rPr>
        <w:t>公务用车购置费</w:t>
      </w:r>
      <w:r w:rsidR="00E258E7">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其中：</w:t>
      </w:r>
      <w:r w:rsidR="00A03404">
        <w:rPr>
          <w:rFonts w:ascii="仿宋_GB2312" w:eastAsia="仿宋_GB2312" w:hAnsi="仿宋_GB2312" w:cs="仿宋_GB2312" w:hint="eastAsia"/>
          <w:sz w:val="32"/>
          <w:szCs w:val="32"/>
        </w:rPr>
        <w:t>公务用车运行维护费</w:t>
      </w:r>
      <w:r w:rsidR="00E258E7">
        <w:rPr>
          <w:rFonts w:ascii="仿宋_GB2312" w:eastAsia="仿宋_GB2312" w:hAnsi="仿宋_GB2312" w:cs="仿宋_GB2312" w:hint="eastAsia"/>
          <w:sz w:val="32"/>
          <w:szCs w:val="32"/>
        </w:rPr>
        <w:t>7</w:t>
      </w:r>
      <w:r w:rsidR="00A03404">
        <w:rPr>
          <w:rFonts w:ascii="仿宋_GB2312" w:eastAsia="仿宋_GB2312" w:hAnsi="仿宋_GB2312" w:cs="仿宋_GB2312" w:hint="eastAsia"/>
          <w:sz w:val="32"/>
          <w:szCs w:val="32"/>
        </w:rPr>
        <w:t>万元，</w:t>
      </w:r>
      <w:r w:rsidR="00FA0855">
        <w:rPr>
          <w:rFonts w:ascii="仿宋_GB2312" w:eastAsia="仿宋_GB2312" w:hAnsi="仿宋_GB2312" w:cs="仿宋_GB2312" w:hint="eastAsia"/>
          <w:sz w:val="32"/>
          <w:szCs w:val="32"/>
        </w:rPr>
        <w:t>与去年持平，公务用车购置费18万元，增加18万元</w:t>
      </w:r>
      <w:r w:rsidR="00E258E7">
        <w:rPr>
          <w:rFonts w:ascii="仿宋_GB2312" w:eastAsia="仿宋_GB2312" w:hAnsi="仿宋_GB2312" w:cs="仿宋_GB2312" w:hint="eastAsia"/>
          <w:sz w:val="32"/>
          <w:szCs w:val="32"/>
        </w:rPr>
        <w:t>，增长</w:t>
      </w:r>
      <w:r w:rsidR="00FA0855">
        <w:rPr>
          <w:rFonts w:ascii="仿宋_GB2312" w:eastAsia="仿宋_GB2312" w:hAnsi="仿宋_GB2312" w:cs="仿宋_GB2312" w:hint="eastAsia"/>
          <w:sz w:val="32"/>
          <w:szCs w:val="32"/>
        </w:rPr>
        <w:t>100</w:t>
      </w:r>
      <w:r w:rsidR="00E258E7">
        <w:rPr>
          <w:rFonts w:ascii="仿宋_GB2312" w:eastAsia="仿宋_GB2312" w:hAnsi="仿宋_GB2312" w:cs="仿宋_GB2312" w:hint="eastAsia"/>
          <w:sz w:val="32"/>
          <w:szCs w:val="32"/>
        </w:rPr>
        <w:t>%</w:t>
      </w:r>
      <w:r w:rsidR="00A03404">
        <w:rPr>
          <w:rFonts w:ascii="仿宋_GB2312" w:eastAsia="仿宋_GB2312" w:hAnsi="仿宋_GB2312" w:cs="仿宋_GB2312" w:hint="eastAsia"/>
          <w:sz w:val="32"/>
          <w:szCs w:val="32"/>
        </w:rPr>
        <w:t>，</w:t>
      </w:r>
      <w:r w:rsidR="00E258E7">
        <w:rPr>
          <w:rFonts w:ascii="仿宋_GB2312" w:eastAsia="仿宋_GB2312" w:hAnsi="仿宋_GB2312" w:cs="仿宋_GB2312" w:hint="eastAsia"/>
          <w:sz w:val="32"/>
          <w:szCs w:val="32"/>
        </w:rPr>
        <w:t>主要原因是</w:t>
      </w:r>
      <w:r w:rsidR="00FA0855">
        <w:rPr>
          <w:rFonts w:ascii="仿宋_GB2312" w:eastAsia="仿宋_GB2312" w:hAnsi="仿宋_GB2312" w:cs="仿宋_GB2312" w:hint="eastAsia"/>
          <w:sz w:val="32"/>
          <w:szCs w:val="32"/>
        </w:rPr>
        <w:t>因公务需要，需购置公务用车</w:t>
      </w:r>
      <w:r w:rsidR="00E258E7">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公务接待费</w:t>
      </w:r>
      <w:r w:rsidR="00FA085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90BA1">
        <w:rPr>
          <w:rFonts w:ascii="仿宋_GB2312" w:eastAsia="仿宋_GB2312" w:hAnsi="仿宋_GB2312" w:cs="仿宋_GB2312" w:hint="eastAsia"/>
          <w:sz w:val="32"/>
          <w:szCs w:val="32"/>
        </w:rPr>
        <w:t>201</w:t>
      </w:r>
      <w:r w:rsidR="008F3AE4">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年，本部门机关运行经费安排</w:t>
      </w:r>
      <w:r w:rsidR="00A45D18">
        <w:rPr>
          <w:rFonts w:ascii="仿宋_GB2312" w:eastAsia="仿宋_GB2312" w:hAnsi="仿宋_GB2312" w:cs="仿宋_GB2312" w:hint="eastAsia"/>
          <w:sz w:val="32"/>
          <w:szCs w:val="32"/>
        </w:rPr>
        <w:t>3</w:t>
      </w:r>
      <w:r w:rsidR="008F3AE4">
        <w:rPr>
          <w:rFonts w:ascii="仿宋_GB2312" w:eastAsia="仿宋_GB2312" w:hAnsi="仿宋_GB2312" w:cs="仿宋_GB2312" w:hint="eastAsia"/>
          <w:sz w:val="32"/>
          <w:szCs w:val="32"/>
        </w:rPr>
        <w:t>91.68</w:t>
      </w:r>
      <w:r w:rsidR="00090BA1">
        <w:rPr>
          <w:rFonts w:ascii="仿宋_GB2312" w:eastAsia="仿宋_GB2312" w:hAnsi="仿宋_GB2312" w:cs="仿宋_GB2312" w:hint="eastAsia"/>
          <w:sz w:val="32"/>
          <w:szCs w:val="32"/>
        </w:rPr>
        <w:t>万元，比上年增加</w:t>
      </w:r>
      <w:r w:rsidR="008F3AE4">
        <w:rPr>
          <w:rFonts w:ascii="仿宋_GB2312" w:eastAsia="仿宋_GB2312" w:hAnsi="仿宋_GB2312" w:cs="仿宋_GB2312" w:hint="eastAsia"/>
          <w:sz w:val="32"/>
          <w:szCs w:val="32"/>
        </w:rPr>
        <w:t>90.26</w:t>
      </w:r>
      <w:r w:rsidR="00090BA1">
        <w:rPr>
          <w:rFonts w:ascii="仿宋_GB2312" w:eastAsia="仿宋_GB2312" w:hAnsi="仿宋_GB2312" w:cs="仿宋_GB2312" w:hint="eastAsia"/>
          <w:sz w:val="32"/>
          <w:szCs w:val="32"/>
        </w:rPr>
        <w:t>万元，增长</w:t>
      </w:r>
      <w:r w:rsidR="008F3AE4">
        <w:rPr>
          <w:rFonts w:ascii="仿宋_GB2312" w:eastAsia="仿宋_GB2312" w:hAnsi="仿宋_GB2312" w:cs="仿宋_GB2312" w:hint="eastAsia"/>
          <w:sz w:val="32"/>
          <w:szCs w:val="32"/>
        </w:rPr>
        <w:t>30</w:t>
      </w:r>
      <w:r w:rsidR="00090BA1">
        <w:rPr>
          <w:rFonts w:ascii="仿宋_GB2312" w:eastAsia="仿宋_GB2312" w:hAnsi="仿宋_GB2312" w:cs="仿宋_GB2312" w:hint="eastAsia"/>
          <w:sz w:val="32"/>
          <w:szCs w:val="32"/>
        </w:rPr>
        <w:t>%，主要原因是</w:t>
      </w:r>
      <w:r w:rsidR="00CF6236">
        <w:rPr>
          <w:rFonts w:ascii="仿宋_GB2312" w:eastAsia="仿宋_GB2312" w:hAnsi="仿宋_GB2312" w:cs="仿宋_GB2312" w:hint="eastAsia"/>
          <w:sz w:val="32"/>
          <w:szCs w:val="32"/>
        </w:rPr>
        <w:t>办公费的增加</w:t>
      </w:r>
      <w:r>
        <w:rPr>
          <w:rFonts w:ascii="仿宋_GB2312" w:eastAsia="仿宋_GB2312" w:hAnsi="仿宋_GB2312" w:cs="仿宋_GB2312" w:hint="eastAsia"/>
          <w:sz w:val="32"/>
          <w:szCs w:val="32"/>
        </w:rPr>
        <w:t>。其中：</w:t>
      </w:r>
      <w:r w:rsidR="00CF6236">
        <w:rPr>
          <w:rFonts w:ascii="仿宋_GB2312" w:eastAsia="仿宋_GB2312" w:hAnsi="仿宋_GB2312" w:cs="仿宋_GB2312" w:hint="eastAsia"/>
          <w:sz w:val="32"/>
          <w:szCs w:val="32"/>
        </w:rPr>
        <w:t>办公费</w:t>
      </w:r>
      <w:r w:rsidR="008F3AE4">
        <w:rPr>
          <w:rFonts w:ascii="仿宋_GB2312" w:eastAsia="仿宋_GB2312" w:hAnsi="仿宋_GB2312" w:cs="仿宋_GB2312" w:hint="eastAsia"/>
          <w:sz w:val="32"/>
          <w:szCs w:val="32"/>
        </w:rPr>
        <w:t>173.70</w:t>
      </w:r>
      <w:r w:rsidR="00CF6236">
        <w:rPr>
          <w:rFonts w:ascii="仿宋_GB2312" w:eastAsia="仿宋_GB2312" w:hAnsi="仿宋_GB2312" w:cs="仿宋_GB2312" w:hint="eastAsia"/>
          <w:sz w:val="32"/>
          <w:szCs w:val="32"/>
        </w:rPr>
        <w:t>万元，</w:t>
      </w:r>
      <w:r w:rsidR="00A45D18">
        <w:rPr>
          <w:rFonts w:ascii="仿宋_GB2312" w:eastAsia="仿宋_GB2312" w:hAnsi="仿宋_GB2312" w:cs="仿宋_GB2312" w:hint="eastAsia"/>
          <w:sz w:val="32"/>
          <w:szCs w:val="32"/>
        </w:rPr>
        <w:t>物业管理费</w:t>
      </w:r>
      <w:r w:rsidR="008F3AE4">
        <w:rPr>
          <w:rFonts w:ascii="仿宋_GB2312" w:eastAsia="仿宋_GB2312" w:hAnsi="仿宋_GB2312" w:cs="仿宋_GB2312" w:hint="eastAsia"/>
          <w:sz w:val="32"/>
          <w:szCs w:val="32"/>
        </w:rPr>
        <w:t>169.10</w:t>
      </w:r>
      <w:r w:rsidR="00A45D18">
        <w:rPr>
          <w:rFonts w:ascii="仿宋_GB2312" w:eastAsia="仿宋_GB2312" w:hAnsi="仿宋_GB2312" w:cs="仿宋_GB2312" w:hint="eastAsia"/>
          <w:sz w:val="32"/>
          <w:szCs w:val="32"/>
        </w:rPr>
        <w:t>万元，</w:t>
      </w:r>
      <w:r w:rsidR="00CF6236">
        <w:rPr>
          <w:rFonts w:ascii="仿宋_GB2312" w:eastAsia="仿宋_GB2312" w:hAnsi="仿宋_GB2312" w:cs="仿宋_GB2312" w:hint="eastAsia"/>
          <w:sz w:val="32"/>
          <w:szCs w:val="32"/>
        </w:rPr>
        <w:t>公务用车运行维护费</w:t>
      </w:r>
      <w:r w:rsidR="008F3AE4">
        <w:rPr>
          <w:rFonts w:ascii="仿宋_GB2312" w:eastAsia="仿宋_GB2312" w:hAnsi="仿宋_GB2312" w:cs="仿宋_GB2312" w:hint="eastAsia"/>
          <w:sz w:val="32"/>
          <w:szCs w:val="32"/>
        </w:rPr>
        <w:t>25</w:t>
      </w:r>
      <w:r w:rsidR="00CF6236">
        <w:rPr>
          <w:rFonts w:ascii="仿宋_GB2312" w:eastAsia="仿宋_GB2312" w:hAnsi="仿宋_GB2312" w:cs="仿宋_GB2312" w:hint="eastAsia"/>
          <w:sz w:val="32"/>
          <w:szCs w:val="32"/>
        </w:rPr>
        <w:t>万元，其他</w:t>
      </w:r>
      <w:r w:rsidR="008F3AE4">
        <w:rPr>
          <w:rFonts w:ascii="仿宋_GB2312" w:eastAsia="仿宋_GB2312" w:hAnsi="仿宋_GB2312" w:cs="仿宋_GB2312" w:hint="eastAsia"/>
          <w:sz w:val="32"/>
          <w:szCs w:val="32"/>
        </w:rPr>
        <w:t>23.88</w:t>
      </w:r>
      <w:r w:rsidR="00CF6236">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0E5A">
        <w:rPr>
          <w:rFonts w:ascii="仿宋_GB2312" w:eastAsia="仿宋_GB2312" w:hAnsi="仿宋_GB2312" w:cs="仿宋_GB2312" w:hint="eastAsia"/>
          <w:sz w:val="32"/>
          <w:szCs w:val="32"/>
        </w:rPr>
        <w:t>201</w:t>
      </w:r>
      <w:r w:rsidR="0020130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年本部门政府采购安排</w:t>
      </w:r>
      <w:r w:rsidR="00D50E5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9441D2">
        <w:rPr>
          <w:rFonts w:ascii="仿宋_GB2312" w:eastAsia="仿宋_GB2312" w:hAnsi="仿宋_GB2312" w:cs="仿宋_GB2312" w:hint="eastAsia"/>
          <w:sz w:val="32"/>
          <w:szCs w:val="32"/>
        </w:rPr>
        <w:t>201</w:t>
      </w:r>
      <w:r w:rsidR="00201306">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w:t>
      </w:r>
      <w:r w:rsidR="009441D2">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9441D2">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9441D2" w:rsidRPr="009441D2">
        <w:rPr>
          <w:rFonts w:ascii="楷体_GB2312" w:eastAsia="楷体_GB2312" w:hAnsi="楷体_GB2312" w:cs="楷体_GB2312" w:hint="eastAsia"/>
          <w:color w:val="000000" w:themeColor="text1"/>
          <w:sz w:val="32"/>
          <w:szCs w:val="32"/>
        </w:rPr>
        <w:t>占有使用车辆情况，共有车辆</w:t>
      </w:r>
      <w:r w:rsidR="00201306">
        <w:rPr>
          <w:rFonts w:ascii="楷体_GB2312" w:eastAsia="楷体_GB2312" w:hAnsi="楷体_GB2312" w:cs="楷体_GB2312" w:hint="eastAsia"/>
          <w:color w:val="000000" w:themeColor="text1"/>
          <w:sz w:val="32"/>
          <w:szCs w:val="32"/>
        </w:rPr>
        <w:t>8</w:t>
      </w:r>
      <w:r w:rsidR="009441D2" w:rsidRPr="009441D2">
        <w:rPr>
          <w:rFonts w:ascii="楷体_GB2312" w:eastAsia="楷体_GB2312" w:hAnsi="楷体_GB2312" w:cs="楷体_GB2312" w:hint="eastAsia"/>
          <w:color w:val="000000" w:themeColor="text1"/>
          <w:sz w:val="32"/>
          <w:szCs w:val="32"/>
        </w:rPr>
        <w:t>辆，其中：一般公务用车</w:t>
      </w:r>
      <w:r w:rsidR="00201306">
        <w:rPr>
          <w:rFonts w:ascii="楷体_GB2312" w:eastAsia="楷体_GB2312" w:hAnsi="楷体_GB2312" w:cs="楷体_GB2312" w:hint="eastAsia"/>
          <w:color w:val="000000" w:themeColor="text1"/>
          <w:sz w:val="32"/>
          <w:szCs w:val="32"/>
        </w:rPr>
        <w:t>8</w:t>
      </w:r>
      <w:r w:rsidR="009441D2" w:rsidRPr="009441D2">
        <w:rPr>
          <w:rFonts w:ascii="楷体_GB2312" w:eastAsia="楷体_GB2312" w:hAnsi="楷体_GB2312" w:cs="楷体_GB2312" w:hint="eastAsia"/>
          <w:color w:val="000000" w:themeColor="text1"/>
          <w:sz w:val="32"/>
          <w:szCs w:val="32"/>
        </w:rPr>
        <w:t>辆</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9441D2" w:rsidP="009441D2">
      <w:pPr>
        <w:jc w:val="left"/>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lastRenderedPageBreak/>
        <w:t>无。</w:t>
      </w:r>
    </w:p>
    <w:p w:rsidR="009441D2" w:rsidRDefault="009441D2">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474EBB" w:rsidRDefault="00474EBB" w:rsidP="00474EBB">
      <w:pPr>
        <w:numPr>
          <w:ilvl w:val="0"/>
          <w:numId w:val="6"/>
        </w:numPr>
        <w:spacing w:line="288" w:lineRule="auto"/>
        <w:ind w:firstLineChars="196" w:firstLine="628"/>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lastRenderedPageBreak/>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474EBB" w:rsidRDefault="00474EBB" w:rsidP="00474EBB">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05B4A" w:rsidRPr="00474EBB" w:rsidRDefault="00474EBB" w:rsidP="00474EBB">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w:t>
      </w:r>
      <w:r>
        <w:rPr>
          <w:rFonts w:ascii="仿宋_GB2312" w:eastAsia="仿宋_GB2312" w:hint="eastAsia"/>
          <w:sz w:val="32"/>
          <w:szCs w:val="32"/>
        </w:rPr>
        <w:lastRenderedPageBreak/>
        <w:t>日常维修费、专项材料及一般设备购置费、办公用房水电费、取暖费、物业管理费、公务用车运行维护费以及其他费用。</w:t>
      </w:r>
    </w:p>
    <w:sectPr w:rsidR="00505B4A" w:rsidRPr="00474EBB"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B21" w:rsidRDefault="00586B21" w:rsidP="00B82BBA">
      <w:r>
        <w:separator/>
      </w:r>
    </w:p>
  </w:endnote>
  <w:endnote w:type="continuationSeparator" w:id="1">
    <w:p w:rsidR="00586B21" w:rsidRDefault="00586B21" w:rsidP="00B8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B21" w:rsidRDefault="00586B21" w:rsidP="00B82BBA">
      <w:r>
        <w:separator/>
      </w:r>
    </w:p>
  </w:footnote>
  <w:footnote w:type="continuationSeparator" w:id="1">
    <w:p w:rsidR="00586B21" w:rsidRDefault="00586B21" w:rsidP="00B82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36EB"/>
    <w:rsid w:val="00044B2D"/>
    <w:rsid w:val="00090BA1"/>
    <w:rsid w:val="000A5401"/>
    <w:rsid w:val="000C3537"/>
    <w:rsid w:val="0016041E"/>
    <w:rsid w:val="00180EDD"/>
    <w:rsid w:val="001A4173"/>
    <w:rsid w:val="001A6815"/>
    <w:rsid w:val="00201306"/>
    <w:rsid w:val="00236227"/>
    <w:rsid w:val="0024119B"/>
    <w:rsid w:val="002A121B"/>
    <w:rsid w:val="00360CDF"/>
    <w:rsid w:val="00386DB1"/>
    <w:rsid w:val="003F5DFD"/>
    <w:rsid w:val="003F7E37"/>
    <w:rsid w:val="00435857"/>
    <w:rsid w:val="00474EBB"/>
    <w:rsid w:val="0048089B"/>
    <w:rsid w:val="004D2B6B"/>
    <w:rsid w:val="004E4E8C"/>
    <w:rsid w:val="00505B4A"/>
    <w:rsid w:val="00586B21"/>
    <w:rsid w:val="005C7D31"/>
    <w:rsid w:val="005F7D91"/>
    <w:rsid w:val="006255B8"/>
    <w:rsid w:val="00645341"/>
    <w:rsid w:val="00647F55"/>
    <w:rsid w:val="00757F77"/>
    <w:rsid w:val="007A34CE"/>
    <w:rsid w:val="007A5D6F"/>
    <w:rsid w:val="007E538D"/>
    <w:rsid w:val="00846F77"/>
    <w:rsid w:val="00854799"/>
    <w:rsid w:val="00880017"/>
    <w:rsid w:val="008C03BB"/>
    <w:rsid w:val="008C31CC"/>
    <w:rsid w:val="008F3AE4"/>
    <w:rsid w:val="00911ABA"/>
    <w:rsid w:val="00925C68"/>
    <w:rsid w:val="009441D2"/>
    <w:rsid w:val="009456EB"/>
    <w:rsid w:val="009B2CFE"/>
    <w:rsid w:val="009C6E9C"/>
    <w:rsid w:val="009F505D"/>
    <w:rsid w:val="00A03404"/>
    <w:rsid w:val="00A04A53"/>
    <w:rsid w:val="00A217B1"/>
    <w:rsid w:val="00A45D18"/>
    <w:rsid w:val="00A50396"/>
    <w:rsid w:val="00A56614"/>
    <w:rsid w:val="00A84CE6"/>
    <w:rsid w:val="00AE3D01"/>
    <w:rsid w:val="00B33320"/>
    <w:rsid w:val="00B82BBA"/>
    <w:rsid w:val="00BD7887"/>
    <w:rsid w:val="00BF50CA"/>
    <w:rsid w:val="00BF7863"/>
    <w:rsid w:val="00C03300"/>
    <w:rsid w:val="00C31959"/>
    <w:rsid w:val="00C87A8E"/>
    <w:rsid w:val="00C90230"/>
    <w:rsid w:val="00CF3C31"/>
    <w:rsid w:val="00CF6236"/>
    <w:rsid w:val="00D0003E"/>
    <w:rsid w:val="00D352E9"/>
    <w:rsid w:val="00D50E5A"/>
    <w:rsid w:val="00D65DE4"/>
    <w:rsid w:val="00D80110"/>
    <w:rsid w:val="00DA497E"/>
    <w:rsid w:val="00E258E7"/>
    <w:rsid w:val="00E532A0"/>
    <w:rsid w:val="00E65F4F"/>
    <w:rsid w:val="00E7502D"/>
    <w:rsid w:val="00E76C36"/>
    <w:rsid w:val="00EA3A29"/>
    <w:rsid w:val="00EA4F11"/>
    <w:rsid w:val="00EC4BCA"/>
    <w:rsid w:val="00ED310E"/>
    <w:rsid w:val="00F42912"/>
    <w:rsid w:val="00F81978"/>
    <w:rsid w:val="00F83FBF"/>
    <w:rsid w:val="00FA0855"/>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B82B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82BBA"/>
    <w:rPr>
      <w:rFonts w:asciiTheme="minorHAnsi" w:eastAsiaTheme="minorEastAsia" w:hAnsiTheme="minorHAnsi" w:cstheme="minorBidi"/>
      <w:kern w:val="2"/>
      <w:sz w:val="18"/>
      <w:szCs w:val="18"/>
    </w:rPr>
  </w:style>
  <w:style w:type="paragraph" w:styleId="a5">
    <w:name w:val="footer"/>
    <w:basedOn w:val="a"/>
    <w:link w:val="Char1"/>
    <w:rsid w:val="00B82BBA"/>
    <w:pPr>
      <w:tabs>
        <w:tab w:val="center" w:pos="4153"/>
        <w:tab w:val="right" w:pos="8306"/>
      </w:tabs>
      <w:snapToGrid w:val="0"/>
      <w:jc w:val="left"/>
    </w:pPr>
    <w:rPr>
      <w:sz w:val="18"/>
      <w:szCs w:val="18"/>
    </w:rPr>
  </w:style>
  <w:style w:type="character" w:customStyle="1" w:styleId="Char1">
    <w:name w:val="页脚 Char"/>
    <w:basedOn w:val="a0"/>
    <w:link w:val="a5"/>
    <w:rsid w:val="00B82B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Windows 用户</cp:lastModifiedBy>
  <cp:revision>74</cp:revision>
  <cp:lastPrinted>2018-02-09T07:39:00Z</cp:lastPrinted>
  <dcterms:created xsi:type="dcterms:W3CDTF">2018-03-30T01:37:00Z</dcterms:created>
  <dcterms:modified xsi:type="dcterms:W3CDTF">2018-04-04T09:20:00Z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